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6720DC" w14:paraId="25F0A519" w14:textId="63DDA316" w:rsidTr="009D7BA6">
        <w:trPr>
          <w:cantSplit/>
          <w:trHeight w:val="1134"/>
        </w:trPr>
        <w:tc>
          <w:tcPr>
            <w:tcW w:w="3147" w:type="pct"/>
            <w:shd w:val="clear" w:color="auto" w:fill="FFFFFF" w:themeFill="background1"/>
            <w:vAlign w:val="center"/>
          </w:tcPr>
          <w:p w14:paraId="088308AE" w14:textId="456E2CB9" w:rsidR="00A60CCD" w:rsidRDefault="00A60CCD" w:rsidP="006720DC">
            <w:pPr>
              <w:jc w:val="center"/>
            </w:pPr>
            <w:r>
              <w:t>Attendus de fin d’année CP</w:t>
            </w: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23249E99" w14:textId="131F063B" w:rsidR="00A60CCD" w:rsidRDefault="00A60CCD" w:rsidP="006720DC">
            <w:pPr>
              <w:jc w:val="center"/>
            </w:pPr>
          </w:p>
        </w:tc>
        <w:tc>
          <w:tcPr>
            <w:tcW w:w="173" w:type="pct"/>
            <w:shd w:val="clear" w:color="auto" w:fill="FFFFFF" w:themeFill="background1"/>
            <w:textDirection w:val="btLr"/>
          </w:tcPr>
          <w:p w14:paraId="7D56F448" w14:textId="06FC2B8A" w:rsidR="00A60CCD" w:rsidRDefault="00A60CCD" w:rsidP="006720DC">
            <w:pPr>
              <w:jc w:val="center"/>
            </w:pPr>
          </w:p>
        </w:tc>
        <w:tc>
          <w:tcPr>
            <w:tcW w:w="173" w:type="pct"/>
            <w:shd w:val="clear" w:color="auto" w:fill="FFFFFF" w:themeFill="background1"/>
            <w:textDirection w:val="btLr"/>
          </w:tcPr>
          <w:p w14:paraId="6ED4064F" w14:textId="2F27051E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74" w:type="pct"/>
            <w:shd w:val="clear" w:color="auto" w:fill="FFFFFF" w:themeFill="background1"/>
            <w:textDirection w:val="btLr"/>
          </w:tcPr>
          <w:p w14:paraId="3356B550" w14:textId="2798E21C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74" w:type="pct"/>
            <w:shd w:val="clear" w:color="auto" w:fill="FFFFFF" w:themeFill="background1"/>
            <w:textDirection w:val="btLr"/>
          </w:tcPr>
          <w:p w14:paraId="1B55019F" w14:textId="34BBE6FA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74" w:type="pct"/>
            <w:shd w:val="clear" w:color="auto" w:fill="FFFFFF" w:themeFill="background1"/>
            <w:textDirection w:val="btLr"/>
          </w:tcPr>
          <w:p w14:paraId="7593E972" w14:textId="6206AA30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4576938E" w14:textId="2537A020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1B7850C6" w14:textId="6F54D9E2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9" w:type="pct"/>
            <w:shd w:val="clear" w:color="auto" w:fill="FFFFFF" w:themeFill="background1"/>
            <w:textDirection w:val="btLr"/>
          </w:tcPr>
          <w:p w14:paraId="73B37A13" w14:textId="6B3F1D53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9" w:type="pct"/>
            <w:shd w:val="clear" w:color="auto" w:fill="FFFFFF" w:themeFill="background1"/>
            <w:textDirection w:val="btLr"/>
          </w:tcPr>
          <w:p w14:paraId="7FC91E33" w14:textId="7DF2EB70" w:rsidR="00A60CCD" w:rsidRDefault="00A60CCD" w:rsidP="006720DC">
            <w:pPr>
              <w:ind w:left="113" w:right="113"/>
              <w:jc w:val="center"/>
            </w:pPr>
          </w:p>
        </w:tc>
        <w:tc>
          <w:tcPr>
            <w:tcW w:w="162" w:type="pct"/>
            <w:shd w:val="clear" w:color="auto" w:fill="FFFFFF" w:themeFill="background1"/>
            <w:textDirection w:val="btLr"/>
          </w:tcPr>
          <w:p w14:paraId="48C6793B" w14:textId="447CAC83" w:rsidR="00A60CCD" w:rsidRDefault="00A60CCD" w:rsidP="006720DC">
            <w:pPr>
              <w:ind w:left="113" w:right="113"/>
              <w:jc w:val="center"/>
            </w:pPr>
          </w:p>
        </w:tc>
      </w:tr>
      <w:tr w:rsidR="006720DC" w14:paraId="5F077E7D" w14:textId="0125980A" w:rsidTr="009D7BA6">
        <w:tc>
          <w:tcPr>
            <w:tcW w:w="3147" w:type="pct"/>
            <w:shd w:val="clear" w:color="auto" w:fill="E2EFD9" w:themeFill="accent6" w:themeFillTint="33"/>
          </w:tcPr>
          <w:p w14:paraId="304EEDDA" w14:textId="1534476B" w:rsidR="00A60CCD" w:rsidRPr="0066175B" w:rsidRDefault="00A60CCD" w:rsidP="00A60CCD">
            <w:pPr>
              <w:jc w:val="center"/>
              <w:rPr>
                <w:b/>
                <w:bCs/>
              </w:rPr>
            </w:pPr>
            <w:r w:rsidRPr="0066175B">
              <w:rPr>
                <w:b/>
                <w:bCs/>
              </w:rPr>
              <w:t>Langage oral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43AB77DA" w14:textId="77777777" w:rsidR="00A60CCD" w:rsidRDefault="00A60CCD" w:rsidP="00A60CCD">
            <w:pPr>
              <w:jc w:val="center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24101B22" w14:textId="77777777" w:rsidR="00A60CCD" w:rsidRDefault="00A60CCD" w:rsidP="00A60CCD">
            <w:pPr>
              <w:jc w:val="center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29E2C376" w14:textId="77777777" w:rsidR="00A60CCD" w:rsidRDefault="00A60CCD" w:rsidP="00A60CCD">
            <w:pPr>
              <w:jc w:val="center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7D4471E7" w14:textId="77777777" w:rsidR="00A60CCD" w:rsidRDefault="00A60CCD" w:rsidP="00A60CCD">
            <w:pPr>
              <w:jc w:val="center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59CE8A9B" w14:textId="77777777" w:rsidR="00A60CCD" w:rsidRDefault="00A60CCD" w:rsidP="00A60CCD">
            <w:pPr>
              <w:jc w:val="center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46BBD821" w14:textId="77777777" w:rsidR="00A60CCD" w:rsidRDefault="00A60CCD" w:rsidP="00A60CCD">
            <w:pPr>
              <w:jc w:val="center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47D31D3D" w14:textId="77777777" w:rsidR="00A60CCD" w:rsidRDefault="00A60CCD" w:rsidP="00A60CCD">
            <w:pPr>
              <w:jc w:val="center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576CA299" w14:textId="77777777" w:rsidR="00A60CCD" w:rsidRDefault="00A60CCD" w:rsidP="00A60CCD">
            <w:pPr>
              <w:jc w:val="center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29AF1500" w14:textId="77777777" w:rsidR="00A60CCD" w:rsidRDefault="00A60CCD" w:rsidP="00A60CCD">
            <w:pPr>
              <w:jc w:val="center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30F59D60" w14:textId="77777777" w:rsidR="00A60CCD" w:rsidRDefault="00A60CCD" w:rsidP="00A60CCD">
            <w:pPr>
              <w:jc w:val="center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1A4675AD" w14:textId="77777777" w:rsidR="00A60CCD" w:rsidRDefault="00A60CCD" w:rsidP="00A60CCD">
            <w:pPr>
              <w:jc w:val="center"/>
            </w:pPr>
          </w:p>
        </w:tc>
      </w:tr>
      <w:tr w:rsidR="0066175B" w14:paraId="1F22A4BF" w14:textId="77777777" w:rsidTr="009D7BA6">
        <w:tc>
          <w:tcPr>
            <w:tcW w:w="3147" w:type="pct"/>
            <w:shd w:val="clear" w:color="auto" w:fill="auto"/>
          </w:tcPr>
          <w:p w14:paraId="43EF86B9" w14:textId="27574765" w:rsidR="0066175B" w:rsidRPr="0066175B" w:rsidRDefault="0066175B" w:rsidP="0066175B">
            <w:pPr>
              <w:jc w:val="left"/>
              <w:rPr>
                <w:b/>
                <w:bCs/>
              </w:rPr>
            </w:pPr>
            <w:r w:rsidRPr="0066175B">
              <w:rPr>
                <w:b/>
                <w:bCs/>
              </w:rPr>
              <w:t>Ecouter pour comprendre des messages oraux (adressés par un adulte ou par des pairs) ou des textes lus par un adulte</w:t>
            </w:r>
          </w:p>
        </w:tc>
        <w:tc>
          <w:tcPr>
            <w:tcW w:w="162" w:type="pct"/>
            <w:shd w:val="clear" w:color="auto" w:fill="auto"/>
          </w:tcPr>
          <w:p w14:paraId="57103DF9" w14:textId="77777777" w:rsidR="0066175B" w:rsidRDefault="0066175B" w:rsidP="00A60CCD">
            <w:pPr>
              <w:jc w:val="center"/>
            </w:pPr>
          </w:p>
        </w:tc>
        <w:tc>
          <w:tcPr>
            <w:tcW w:w="173" w:type="pct"/>
            <w:shd w:val="clear" w:color="auto" w:fill="auto"/>
          </w:tcPr>
          <w:p w14:paraId="25266056" w14:textId="77777777" w:rsidR="0066175B" w:rsidRDefault="0066175B" w:rsidP="00A60CCD">
            <w:pPr>
              <w:jc w:val="center"/>
            </w:pPr>
          </w:p>
        </w:tc>
        <w:tc>
          <w:tcPr>
            <w:tcW w:w="173" w:type="pct"/>
            <w:shd w:val="clear" w:color="auto" w:fill="auto"/>
          </w:tcPr>
          <w:p w14:paraId="4C4A85C7" w14:textId="77777777" w:rsidR="0066175B" w:rsidRDefault="0066175B" w:rsidP="00A60CCD">
            <w:pPr>
              <w:jc w:val="center"/>
            </w:pPr>
          </w:p>
        </w:tc>
        <w:tc>
          <w:tcPr>
            <w:tcW w:w="174" w:type="pct"/>
            <w:shd w:val="clear" w:color="auto" w:fill="auto"/>
          </w:tcPr>
          <w:p w14:paraId="61FB0885" w14:textId="77777777" w:rsidR="0066175B" w:rsidRDefault="0066175B" w:rsidP="00A60CCD">
            <w:pPr>
              <w:jc w:val="center"/>
            </w:pPr>
          </w:p>
        </w:tc>
        <w:tc>
          <w:tcPr>
            <w:tcW w:w="174" w:type="pct"/>
            <w:shd w:val="clear" w:color="auto" w:fill="auto"/>
          </w:tcPr>
          <w:p w14:paraId="7682BF5D" w14:textId="77777777" w:rsidR="0066175B" w:rsidRDefault="0066175B" w:rsidP="00A60CCD">
            <w:pPr>
              <w:jc w:val="center"/>
            </w:pPr>
          </w:p>
        </w:tc>
        <w:tc>
          <w:tcPr>
            <w:tcW w:w="174" w:type="pct"/>
            <w:shd w:val="clear" w:color="auto" w:fill="auto"/>
          </w:tcPr>
          <w:p w14:paraId="10F445F4" w14:textId="77777777" w:rsidR="0066175B" w:rsidRDefault="0066175B" w:rsidP="00A60CCD">
            <w:pPr>
              <w:jc w:val="center"/>
            </w:pPr>
          </w:p>
        </w:tc>
        <w:tc>
          <w:tcPr>
            <w:tcW w:w="162" w:type="pct"/>
            <w:shd w:val="clear" w:color="auto" w:fill="auto"/>
          </w:tcPr>
          <w:p w14:paraId="062C5C2A" w14:textId="77777777" w:rsidR="0066175B" w:rsidRDefault="0066175B" w:rsidP="00A60CCD">
            <w:pPr>
              <w:jc w:val="center"/>
            </w:pPr>
          </w:p>
        </w:tc>
        <w:tc>
          <w:tcPr>
            <w:tcW w:w="162" w:type="pct"/>
            <w:shd w:val="clear" w:color="auto" w:fill="auto"/>
          </w:tcPr>
          <w:p w14:paraId="6ED86569" w14:textId="77777777" w:rsidR="0066175B" w:rsidRDefault="0066175B" w:rsidP="00A60CCD">
            <w:pPr>
              <w:jc w:val="center"/>
            </w:pPr>
          </w:p>
        </w:tc>
        <w:tc>
          <w:tcPr>
            <w:tcW w:w="169" w:type="pct"/>
            <w:shd w:val="clear" w:color="auto" w:fill="auto"/>
          </w:tcPr>
          <w:p w14:paraId="7EB76926" w14:textId="77777777" w:rsidR="0066175B" w:rsidRDefault="0066175B" w:rsidP="00A60CCD">
            <w:pPr>
              <w:jc w:val="center"/>
            </w:pPr>
          </w:p>
        </w:tc>
        <w:tc>
          <w:tcPr>
            <w:tcW w:w="169" w:type="pct"/>
            <w:shd w:val="clear" w:color="auto" w:fill="auto"/>
          </w:tcPr>
          <w:p w14:paraId="5D49C852" w14:textId="77777777" w:rsidR="0066175B" w:rsidRDefault="0066175B" w:rsidP="00A60CCD">
            <w:pPr>
              <w:jc w:val="center"/>
            </w:pPr>
          </w:p>
        </w:tc>
        <w:tc>
          <w:tcPr>
            <w:tcW w:w="162" w:type="pct"/>
            <w:shd w:val="clear" w:color="auto" w:fill="auto"/>
          </w:tcPr>
          <w:p w14:paraId="7296D2D2" w14:textId="77777777" w:rsidR="0066175B" w:rsidRDefault="0066175B" w:rsidP="00A60CCD">
            <w:pPr>
              <w:jc w:val="center"/>
            </w:pPr>
          </w:p>
        </w:tc>
      </w:tr>
      <w:tr w:rsidR="006720DC" w14:paraId="4E6722F8" w14:textId="1C1D309D" w:rsidTr="009D7BA6">
        <w:tc>
          <w:tcPr>
            <w:tcW w:w="3147" w:type="pct"/>
          </w:tcPr>
          <w:p w14:paraId="44A06C9E" w14:textId="77777777" w:rsidR="00A60CCD" w:rsidRDefault="00A60CCD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Manifester son attention par une attitude concentrée</w:t>
            </w:r>
          </w:p>
          <w:p w14:paraId="0B83B27F" w14:textId="77777777" w:rsidR="00A60CCD" w:rsidRDefault="00A60CCD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rappeler une histoire à l’aide d’un support visuel</w:t>
            </w:r>
          </w:p>
          <w:p w14:paraId="5333A06F" w14:textId="77777777" w:rsidR="00A60CCD" w:rsidRDefault="00A60CCD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Repérer et mémoriser des informations importantes. Les relier entre elles pour leur donner du sens</w:t>
            </w:r>
          </w:p>
          <w:p w14:paraId="72710068" w14:textId="77777777" w:rsidR="00A60CCD" w:rsidRDefault="00A60CCD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Mobiliser des références culturelles nécessaires pour comprendre le message du texte</w:t>
            </w:r>
          </w:p>
          <w:p w14:paraId="6534BB60" w14:textId="77777777" w:rsidR="00A60CCD" w:rsidRDefault="00A60CCD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Mémoriser le vocabulaire entendu dans les textes</w:t>
            </w:r>
          </w:p>
          <w:p w14:paraId="76FC2F0B" w14:textId="77777777" w:rsidR="00A60CCD" w:rsidRDefault="00A60CCD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Repérer d’éventuelles difficultés de compréhension</w:t>
            </w:r>
          </w:p>
          <w:p w14:paraId="0095B215" w14:textId="77777777" w:rsidR="006720DC" w:rsidRDefault="006720DC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Reformuler à sa manière les propose d’autrui et les prolonger de manière cohérente</w:t>
            </w:r>
          </w:p>
          <w:p w14:paraId="7EC3DAD7" w14:textId="77777777" w:rsidR="006720DC" w:rsidRDefault="006720DC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Trouver la réponse à une devinette</w:t>
            </w:r>
          </w:p>
          <w:p w14:paraId="3D8C6763" w14:textId="150F6FC8" w:rsidR="006720DC" w:rsidRDefault="006720DC" w:rsidP="00A60CCD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Ecouter un message contenant au moins 2 informations pour les retransmettre à autrui</w:t>
            </w:r>
          </w:p>
        </w:tc>
        <w:tc>
          <w:tcPr>
            <w:tcW w:w="162" w:type="pct"/>
          </w:tcPr>
          <w:p w14:paraId="405D6D96" w14:textId="404F4AAF" w:rsidR="00A60CCD" w:rsidRDefault="00A60CCD" w:rsidP="006720DC">
            <w:pPr>
              <w:jc w:val="left"/>
            </w:pPr>
          </w:p>
        </w:tc>
        <w:tc>
          <w:tcPr>
            <w:tcW w:w="173" w:type="pct"/>
          </w:tcPr>
          <w:p w14:paraId="6E3FA9D9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46C21C51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F06D8C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AD57793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48ECFA0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1792F793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00E6CBBB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F1A7ADE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66AAFB2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6DEAFF2" w14:textId="77777777" w:rsidR="00A60CCD" w:rsidRDefault="00A60CCD" w:rsidP="00A60CCD">
            <w:pPr>
              <w:jc w:val="left"/>
            </w:pPr>
          </w:p>
        </w:tc>
      </w:tr>
      <w:tr w:rsidR="006720DC" w14:paraId="7D3FC4B2" w14:textId="48109BE3" w:rsidTr="009D7BA6">
        <w:tc>
          <w:tcPr>
            <w:tcW w:w="3147" w:type="pct"/>
          </w:tcPr>
          <w:p w14:paraId="65B57469" w14:textId="7E107804" w:rsidR="00A60CCD" w:rsidRDefault="0066175B" w:rsidP="00A60CCD">
            <w:pPr>
              <w:jc w:val="left"/>
            </w:pPr>
            <w:r>
              <w:rPr>
                <w:b/>
                <w:bCs/>
              </w:rPr>
              <w:t>Dire pour être entendu et compris, en situation d’adresse à un auditoire ou de présentation de textes</w:t>
            </w:r>
          </w:p>
        </w:tc>
        <w:tc>
          <w:tcPr>
            <w:tcW w:w="162" w:type="pct"/>
          </w:tcPr>
          <w:p w14:paraId="08F321CF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62D40FE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672C45A3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5D8D3031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8AB7C0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564A7BD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6C0FB46C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143E1121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384BCB38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BF06D50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403921CD" w14:textId="77777777" w:rsidR="00A60CCD" w:rsidRDefault="00A60CCD" w:rsidP="00A60CCD">
            <w:pPr>
              <w:jc w:val="left"/>
            </w:pPr>
          </w:p>
        </w:tc>
      </w:tr>
      <w:tr w:rsidR="006720DC" w14:paraId="0185C62D" w14:textId="6AD29ED2" w:rsidTr="009D7BA6">
        <w:tc>
          <w:tcPr>
            <w:tcW w:w="3147" w:type="pct"/>
          </w:tcPr>
          <w:p w14:paraId="6B2DFAC6" w14:textId="77777777" w:rsidR="00A60CCD" w:rsidRDefault="0066175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Articuler de manière à ce que chaque mot soit entendu</w:t>
            </w:r>
          </w:p>
          <w:p w14:paraId="188543F0" w14:textId="77777777" w:rsidR="0066175B" w:rsidRDefault="0066175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Réciter une comptine ou une poésie face à un groupe restreint. </w:t>
            </w:r>
          </w:p>
          <w:p w14:paraId="17CD1431" w14:textId="15E1F51E" w:rsidR="0066175B" w:rsidRDefault="0066175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Chercher le contact de son auditoire (orientation du regard, jouer avec sa voix pour interpréter différents personnages, etc.)</w:t>
            </w:r>
          </w:p>
          <w:p w14:paraId="6E24F18D" w14:textId="77777777" w:rsidR="0066175B" w:rsidRDefault="0066175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Lire ou restituer un texte avec un débit fluide montrant sa volonté de se faire comprendre (après préparation)</w:t>
            </w:r>
          </w:p>
          <w:p w14:paraId="46F48A04" w14:textId="77777777" w:rsidR="0066175B" w:rsidRDefault="0066175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Organiser son discours</w:t>
            </w:r>
          </w:p>
          <w:p w14:paraId="1269D7BA" w14:textId="05151C0E" w:rsidR="0066175B" w:rsidRDefault="0066175B" w:rsidP="0066175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Mémoriser des textes</w:t>
            </w:r>
          </w:p>
        </w:tc>
        <w:tc>
          <w:tcPr>
            <w:tcW w:w="162" w:type="pct"/>
          </w:tcPr>
          <w:p w14:paraId="1B6CAD1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7387A11C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2C8EDA7C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30E6B19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D1AABDF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045875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0457938B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5E1FA3D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36526665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4CF19546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D23C6F7" w14:textId="77777777" w:rsidR="00A60CCD" w:rsidRDefault="00A60CCD" w:rsidP="00A60CCD">
            <w:pPr>
              <w:jc w:val="left"/>
            </w:pPr>
          </w:p>
        </w:tc>
      </w:tr>
      <w:tr w:rsidR="006720DC" w14:paraId="04CE4118" w14:textId="5094C221" w:rsidTr="009D7BA6">
        <w:tc>
          <w:tcPr>
            <w:tcW w:w="3147" w:type="pct"/>
          </w:tcPr>
          <w:p w14:paraId="04106A64" w14:textId="6CD1A9A3" w:rsidR="00A60CCD" w:rsidRDefault="0066175B" w:rsidP="00A60CCD">
            <w:pPr>
              <w:jc w:val="left"/>
            </w:pPr>
            <w:r>
              <w:rPr>
                <w:b/>
                <w:bCs/>
              </w:rPr>
              <w:t>Participer à des échanges dans des situations diverses</w:t>
            </w:r>
            <w:r w:rsidR="00AD6B36">
              <w:rPr>
                <w:b/>
                <w:bCs/>
              </w:rPr>
              <w:t xml:space="preserve"> (séances d’apprentissage, régulation de la vie de classe)</w:t>
            </w:r>
          </w:p>
        </w:tc>
        <w:tc>
          <w:tcPr>
            <w:tcW w:w="162" w:type="pct"/>
          </w:tcPr>
          <w:p w14:paraId="3F60EA8F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72AB186E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33EFF0D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769819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184EF35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2805CDB1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EE72A4B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53C727B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2EF95481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5933605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5E84201" w14:textId="77777777" w:rsidR="00A60CCD" w:rsidRDefault="00A60CCD" w:rsidP="00A60CCD">
            <w:pPr>
              <w:jc w:val="left"/>
            </w:pPr>
          </w:p>
        </w:tc>
      </w:tr>
      <w:tr w:rsidR="006720DC" w14:paraId="67062D77" w14:textId="6A390E48" w:rsidTr="009D7BA6">
        <w:tc>
          <w:tcPr>
            <w:tcW w:w="3147" w:type="pct"/>
          </w:tcPr>
          <w:p w14:paraId="49E8E30A" w14:textId="77777777" w:rsidR="000A3878" w:rsidRDefault="000A3878" w:rsidP="00AD6B3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Prendre conscience et tenir compte des enjeux</w:t>
            </w:r>
          </w:p>
          <w:p w14:paraId="55A7EF82" w14:textId="0180A212" w:rsidR="000A3878" w:rsidRDefault="000A3878" w:rsidP="00AD6B3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Participer spontanément à des échanges en restant dans </w:t>
            </w:r>
            <w:r w:rsidR="004851C7">
              <w:t>l</w:t>
            </w:r>
            <w:r>
              <w:t>e sujet du propos et en respectant les règles régulant les échanges</w:t>
            </w:r>
          </w:p>
          <w:p w14:paraId="15F9002B" w14:textId="77777777" w:rsidR="000A3878" w:rsidRDefault="000A3878" w:rsidP="00AD6B3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Adapter son registre à son ou ses interlocuteurs</w:t>
            </w:r>
          </w:p>
          <w:p w14:paraId="3AAADEEA" w14:textId="77777777" w:rsidR="000A3878" w:rsidRDefault="000A3878" w:rsidP="00AD6B3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Proposer des arguments pour justifier son point de vue</w:t>
            </w:r>
          </w:p>
          <w:p w14:paraId="0B143D33" w14:textId="77777777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Rapporter clairement un événement ou une information simple en utilisant des organisateurs du discours tels que « parce que…, alors…., ensuite…. ». </w:t>
            </w:r>
          </w:p>
          <w:p w14:paraId="5DC9D8D2" w14:textId="77777777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Décrire des images en utilisant un vocabulaire précis.</w:t>
            </w:r>
          </w:p>
          <w:p w14:paraId="67424CC3" w14:textId="6CC710A8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Réagir aux propos d’un pair ou du professeur en réinvestissant des expressions telles que : « je partage l’opinion de… », « je souhaiterais compléter… ». </w:t>
            </w:r>
          </w:p>
          <w:p w14:paraId="77A3EE9E" w14:textId="25CAA0AD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Relater un événement vécu en utilisant des temps du passé (passé composé, imparfait).</w:t>
            </w:r>
          </w:p>
        </w:tc>
        <w:tc>
          <w:tcPr>
            <w:tcW w:w="162" w:type="pct"/>
          </w:tcPr>
          <w:p w14:paraId="73F41130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17055802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36847BFB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0E44D217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0650BFAC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7BDD4C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56D3F42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02F62591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5DFA8EFC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1C44D6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9E5CBFB" w14:textId="77777777" w:rsidR="00A60CCD" w:rsidRDefault="00A60CCD" w:rsidP="00A60CCD">
            <w:pPr>
              <w:jc w:val="left"/>
            </w:pPr>
          </w:p>
        </w:tc>
      </w:tr>
      <w:tr w:rsidR="006720DC" w14:paraId="0DADF943" w14:textId="6FCF1E45" w:rsidTr="009D7BA6">
        <w:tc>
          <w:tcPr>
            <w:tcW w:w="3147" w:type="pct"/>
          </w:tcPr>
          <w:p w14:paraId="730B2597" w14:textId="2CCF8A8C" w:rsidR="00A60CCD" w:rsidRPr="004851C7" w:rsidRDefault="004851C7" w:rsidP="00A60CCD">
            <w:pPr>
              <w:jc w:val="left"/>
              <w:rPr>
                <w:b/>
                <w:bCs/>
              </w:rPr>
            </w:pPr>
            <w:r w:rsidRPr="004851C7">
              <w:rPr>
                <w:b/>
                <w:bCs/>
              </w:rPr>
              <w:lastRenderedPageBreak/>
              <w:t>Adopter une distance critique par rapport au langage produit</w:t>
            </w:r>
          </w:p>
        </w:tc>
        <w:tc>
          <w:tcPr>
            <w:tcW w:w="162" w:type="pct"/>
          </w:tcPr>
          <w:p w14:paraId="5ABBCDA7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0D47AE6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57E6F3A2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062AF519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3118973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A13C21D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53DE462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383806F7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360312A6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7E1B11E1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77C91ED8" w14:textId="77777777" w:rsidR="00A60CCD" w:rsidRDefault="00A60CCD" w:rsidP="00A60CCD">
            <w:pPr>
              <w:jc w:val="left"/>
            </w:pPr>
          </w:p>
        </w:tc>
      </w:tr>
      <w:tr w:rsidR="006720DC" w14:paraId="45FBE3D7" w14:textId="79B14651" w:rsidTr="009D7BA6">
        <w:tc>
          <w:tcPr>
            <w:tcW w:w="3147" w:type="pct"/>
          </w:tcPr>
          <w:p w14:paraId="43C41FA5" w14:textId="77777777" w:rsidR="000A3878" w:rsidRDefault="000A3878" w:rsidP="000A3878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Reformuler les propos d’autrui dans le but de les améliorer</w:t>
            </w:r>
          </w:p>
          <w:p w14:paraId="57A57AE2" w14:textId="77777777" w:rsidR="00A60CCD" w:rsidRDefault="000A3878" w:rsidP="000A3878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Améliorer sa prise de parole après l’écoute d’un enregistrement sonore et chercher à améliorer son propos</w:t>
            </w:r>
          </w:p>
          <w:p w14:paraId="664025ED" w14:textId="340993C5" w:rsidR="004851C7" w:rsidRDefault="004851C7" w:rsidP="000A3878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É</w:t>
            </w:r>
            <w:r w:rsidRPr="004851C7">
              <w:t>labore</w:t>
            </w:r>
            <w:r>
              <w:t>r</w:t>
            </w:r>
            <w:r w:rsidRPr="004851C7">
              <w:t xml:space="preserve"> collectivement un aide-mémoire auquel se réf</w:t>
            </w:r>
            <w:r>
              <w:t>é</w:t>
            </w:r>
            <w:r w:rsidRPr="004851C7">
              <w:t>re</w:t>
            </w:r>
            <w:r>
              <w:t>r</w:t>
            </w:r>
            <w:r w:rsidRPr="004851C7">
              <w:t xml:space="preserve"> lors des moments d’échanges.</w:t>
            </w:r>
          </w:p>
        </w:tc>
        <w:tc>
          <w:tcPr>
            <w:tcW w:w="162" w:type="pct"/>
          </w:tcPr>
          <w:p w14:paraId="6E8ADAEA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5F28206E" w14:textId="77777777" w:rsidR="00A60CCD" w:rsidRDefault="00A60CCD" w:rsidP="00A60CCD">
            <w:pPr>
              <w:jc w:val="left"/>
            </w:pPr>
          </w:p>
        </w:tc>
        <w:tc>
          <w:tcPr>
            <w:tcW w:w="173" w:type="pct"/>
          </w:tcPr>
          <w:p w14:paraId="4D36C1F0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3BA8A65A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404757FB" w14:textId="77777777" w:rsidR="00A60CCD" w:rsidRDefault="00A60CCD" w:rsidP="00A60CCD">
            <w:pPr>
              <w:jc w:val="left"/>
            </w:pPr>
          </w:p>
        </w:tc>
        <w:tc>
          <w:tcPr>
            <w:tcW w:w="174" w:type="pct"/>
          </w:tcPr>
          <w:p w14:paraId="7A7E1C50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671B35E1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5F1F3EB3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282DBE1F" w14:textId="77777777" w:rsidR="00A60CCD" w:rsidRDefault="00A60CCD" w:rsidP="00A60CCD">
            <w:pPr>
              <w:jc w:val="left"/>
            </w:pPr>
          </w:p>
        </w:tc>
        <w:tc>
          <w:tcPr>
            <w:tcW w:w="169" w:type="pct"/>
          </w:tcPr>
          <w:p w14:paraId="14CB09C9" w14:textId="77777777" w:rsidR="00A60CCD" w:rsidRDefault="00A60CCD" w:rsidP="00A60CCD">
            <w:pPr>
              <w:jc w:val="left"/>
            </w:pPr>
          </w:p>
        </w:tc>
        <w:tc>
          <w:tcPr>
            <w:tcW w:w="162" w:type="pct"/>
          </w:tcPr>
          <w:p w14:paraId="20E38963" w14:textId="77777777" w:rsidR="00A60CCD" w:rsidRDefault="00A60CCD" w:rsidP="00A60CCD">
            <w:pPr>
              <w:jc w:val="left"/>
            </w:pPr>
          </w:p>
        </w:tc>
      </w:tr>
      <w:tr w:rsidR="00C07E53" w14:paraId="167BB312" w14:textId="77777777" w:rsidTr="00C07E53">
        <w:tc>
          <w:tcPr>
            <w:tcW w:w="3147" w:type="pct"/>
            <w:shd w:val="clear" w:color="auto" w:fill="E2EFD9" w:themeFill="accent6" w:themeFillTint="33"/>
          </w:tcPr>
          <w:p w14:paraId="666A5EFB" w14:textId="0AB11A13" w:rsidR="00C07E53" w:rsidRPr="00C07E53" w:rsidRDefault="00C07E53" w:rsidP="00C07E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Lecture et compréhension de l’écrit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19CABD8B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11D648BA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64B0C921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6D20F4B7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245908BE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06B12909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557FE0BC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25DD7B6B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3CD479A9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3E4C0E4E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06CD8BE0" w14:textId="77777777" w:rsidR="00C07E53" w:rsidRDefault="00C07E53" w:rsidP="00A60CCD">
            <w:pPr>
              <w:jc w:val="left"/>
            </w:pPr>
          </w:p>
        </w:tc>
      </w:tr>
      <w:tr w:rsidR="004851C7" w14:paraId="51377E26" w14:textId="77777777" w:rsidTr="009D7BA6">
        <w:tc>
          <w:tcPr>
            <w:tcW w:w="3147" w:type="pct"/>
          </w:tcPr>
          <w:p w14:paraId="026B42AC" w14:textId="2F3FC76E" w:rsidR="004851C7" w:rsidRPr="004851C7" w:rsidRDefault="004851C7" w:rsidP="004851C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Identifier des mots de manière de plus en plus aisée</w:t>
            </w:r>
          </w:p>
        </w:tc>
        <w:tc>
          <w:tcPr>
            <w:tcW w:w="162" w:type="pct"/>
          </w:tcPr>
          <w:p w14:paraId="67E97C33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034EA7D2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7B88CDFF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4A539E02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04E19290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5CC05E00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5AE30EF9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53C252A7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60E9B598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00E87BC3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71E09EC2" w14:textId="77777777" w:rsidR="004851C7" w:rsidRDefault="004851C7" w:rsidP="00A60CCD">
            <w:pPr>
              <w:jc w:val="left"/>
            </w:pPr>
          </w:p>
        </w:tc>
      </w:tr>
      <w:tr w:rsidR="004851C7" w14:paraId="07EF4ADF" w14:textId="77777777" w:rsidTr="009D7BA6">
        <w:tc>
          <w:tcPr>
            <w:tcW w:w="3147" w:type="pct"/>
          </w:tcPr>
          <w:p w14:paraId="099491D6" w14:textId="77777777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4851C7">
              <w:t>Savoir discriminer de manière auditive et savoir analyser les constituants des mots</w:t>
            </w:r>
          </w:p>
          <w:p w14:paraId="7D9DF570" w14:textId="77777777" w:rsidR="004851C7" w:rsidRDefault="004851C7" w:rsidP="004851C7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Discriminer les différents phonèmes de la langue</w:t>
            </w:r>
          </w:p>
          <w:p w14:paraId="247DF8F6" w14:textId="77777777" w:rsidR="004851C7" w:rsidRDefault="004851C7" w:rsidP="004851C7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Réaliser des manipulations simples sur les syllabes et sur les phonèmes</w:t>
            </w:r>
          </w:p>
          <w:p w14:paraId="282FB4CD" w14:textId="77777777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discriminer de manière visuelle et connaître le nom des lettres ainsi que le son qu’elles produisent.</w:t>
            </w:r>
          </w:p>
          <w:p w14:paraId="09AF1F83" w14:textId="77777777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Établir les correspondances graphophonologiques ; combinatoire (produire des syllabes simples et complexes).</w:t>
            </w:r>
          </w:p>
          <w:p w14:paraId="2F4F3910" w14:textId="443234CB" w:rsidR="007A659F" w:rsidRDefault="007A659F" w:rsidP="007A659F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R</w:t>
            </w:r>
            <w:r w:rsidRPr="007A659F">
              <w:t>éalise</w:t>
            </w:r>
            <w:r>
              <w:t>r</w:t>
            </w:r>
            <w:r w:rsidRPr="007A659F">
              <w:t xml:space="preserve"> la correspondance entre phonème et graphème en situation de lecture et d’écriture.</w:t>
            </w:r>
          </w:p>
          <w:p w14:paraId="7492E6DC" w14:textId="77777777" w:rsidR="004851C7" w:rsidRDefault="004851C7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4851C7">
              <w:t>Mémoriser les composantes du code.</w:t>
            </w:r>
          </w:p>
          <w:p w14:paraId="0DFAE252" w14:textId="77777777" w:rsidR="004851C7" w:rsidRDefault="004851C7" w:rsidP="004851C7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C</w:t>
            </w:r>
            <w:r w:rsidRPr="004851C7">
              <w:t>onnaît</w:t>
            </w:r>
            <w:r>
              <w:t>re</w:t>
            </w:r>
            <w:r w:rsidRPr="004851C7">
              <w:t xml:space="preserve"> l’ensemble des correspondances graphèmes-phonèmes.</w:t>
            </w:r>
          </w:p>
          <w:p w14:paraId="40ADF75F" w14:textId="77777777" w:rsidR="004851C7" w:rsidRDefault="004851C7" w:rsidP="004851C7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Décoder avec exactitude les mots nouveaux ainsi que ceux dont le décodage n’a pas encore été automatisé.</w:t>
            </w:r>
          </w:p>
          <w:p w14:paraId="4B2AD0B8" w14:textId="09F6CEEC" w:rsidR="007A659F" w:rsidRDefault="007A659F" w:rsidP="004851C7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 xml:space="preserve">Lire </w:t>
            </w:r>
            <w:r w:rsidRPr="007A659F">
              <w:t>des consignes, des phrases et de courts textes avec exactitude.</w:t>
            </w:r>
          </w:p>
          <w:p w14:paraId="14C6DF70" w14:textId="35A57F93" w:rsidR="007A659F" w:rsidRDefault="004851C7" w:rsidP="007A659F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4851C7">
              <w:t>Mémoriser les mots fréquents (notamment en situation scolaire) et irréguliers.</w:t>
            </w:r>
          </w:p>
        </w:tc>
        <w:tc>
          <w:tcPr>
            <w:tcW w:w="162" w:type="pct"/>
          </w:tcPr>
          <w:p w14:paraId="2C767892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57FC4B4F" w14:textId="77777777" w:rsidR="004851C7" w:rsidRDefault="004851C7" w:rsidP="00A60CCD">
            <w:pPr>
              <w:jc w:val="left"/>
            </w:pPr>
          </w:p>
        </w:tc>
        <w:tc>
          <w:tcPr>
            <w:tcW w:w="173" w:type="pct"/>
          </w:tcPr>
          <w:p w14:paraId="04E2007A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6D38F593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3D31FD84" w14:textId="77777777" w:rsidR="004851C7" w:rsidRDefault="004851C7" w:rsidP="00A60CCD">
            <w:pPr>
              <w:jc w:val="left"/>
            </w:pPr>
          </w:p>
        </w:tc>
        <w:tc>
          <w:tcPr>
            <w:tcW w:w="174" w:type="pct"/>
          </w:tcPr>
          <w:p w14:paraId="41D78732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046A65A1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00C98A83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4ED37FD5" w14:textId="77777777" w:rsidR="004851C7" w:rsidRDefault="004851C7" w:rsidP="00A60CCD">
            <w:pPr>
              <w:jc w:val="left"/>
            </w:pPr>
          </w:p>
        </w:tc>
        <w:tc>
          <w:tcPr>
            <w:tcW w:w="169" w:type="pct"/>
          </w:tcPr>
          <w:p w14:paraId="22DBE9B8" w14:textId="77777777" w:rsidR="004851C7" w:rsidRDefault="004851C7" w:rsidP="00A60CCD">
            <w:pPr>
              <w:jc w:val="left"/>
            </w:pPr>
          </w:p>
        </w:tc>
        <w:tc>
          <w:tcPr>
            <w:tcW w:w="162" w:type="pct"/>
          </w:tcPr>
          <w:p w14:paraId="69A206E4" w14:textId="77777777" w:rsidR="004851C7" w:rsidRDefault="004851C7" w:rsidP="00A60CCD">
            <w:pPr>
              <w:jc w:val="left"/>
            </w:pPr>
          </w:p>
        </w:tc>
      </w:tr>
    </w:tbl>
    <w:p w14:paraId="2CC9E797" w14:textId="77777777" w:rsidR="00736C3D" w:rsidRDefault="00736C3D">
      <w: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C07E53" w14:paraId="763598F4" w14:textId="77777777" w:rsidTr="00736C3D">
        <w:tc>
          <w:tcPr>
            <w:tcW w:w="3147" w:type="pct"/>
          </w:tcPr>
          <w:p w14:paraId="52505B94" w14:textId="1E0B2652" w:rsidR="00C07E53" w:rsidRPr="004851C7" w:rsidRDefault="00C07E53" w:rsidP="00C07E53">
            <w:pPr>
              <w:jc w:val="left"/>
            </w:pPr>
            <w:r w:rsidRPr="00C07E53">
              <w:rPr>
                <w:b/>
                <w:bCs/>
              </w:rPr>
              <w:lastRenderedPageBreak/>
              <w:t>Comprendre un texte et contrôler sa compréhension</w:t>
            </w:r>
          </w:p>
        </w:tc>
        <w:tc>
          <w:tcPr>
            <w:tcW w:w="162" w:type="pct"/>
          </w:tcPr>
          <w:p w14:paraId="6FD62271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04F4358D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27B7164D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35DF44AA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515A0C8B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06A001B9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436EC5C9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BA696F9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10FA97F7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78A49979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5DA0A061" w14:textId="77777777" w:rsidR="00C07E53" w:rsidRDefault="00C07E53" w:rsidP="00C07E53">
            <w:pPr>
              <w:jc w:val="left"/>
            </w:pPr>
          </w:p>
        </w:tc>
      </w:tr>
      <w:tr w:rsidR="00C07E53" w14:paraId="13C4383C" w14:textId="77777777" w:rsidTr="00736C3D">
        <w:tc>
          <w:tcPr>
            <w:tcW w:w="3147" w:type="pct"/>
          </w:tcPr>
          <w:p w14:paraId="1AD66265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mobiliser la compétence de décodage</w:t>
            </w:r>
          </w:p>
          <w:p w14:paraId="2D898333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Mettre en œuvre (de manière guidée, puis autonome) une démarche explicite pour découvrir et comprendre un texte. </w:t>
            </w:r>
          </w:p>
          <w:p w14:paraId="0F7B1273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parcourir le texte de manière rigoureuse. Justifier ses réponses : identifier dans un texte (récit ou documentaire) les éléments permettant de répondre à un questionnement ouvert du professeur.</w:t>
            </w:r>
          </w:p>
          <w:p w14:paraId="7F7F6DDC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Être capable de faire des inférences. </w:t>
            </w:r>
          </w:p>
          <w:p w14:paraId="56A697F1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mettre en relation avec les éléments de sa propre culture.</w:t>
            </w:r>
          </w:p>
          <w:p w14:paraId="501FDEAD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mobiliser ses expériences antérieures de lecture (lien avec les lectures personnelles, les expériences vécues et des connaissances qui en sont issues (sur des univers, des personnages-types…)</w:t>
            </w:r>
          </w:p>
          <w:p w14:paraId="71AE82CA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7A659F">
              <w:t>Savoir mobiliser des champs lexicaux portant sur l’univers évoqué par les textes.</w:t>
            </w:r>
          </w:p>
          <w:p w14:paraId="4EDC6775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Catégoriser des mots selon différents critères (réseaux sémantiques, synonymes, antonymes, mots de la même famille).</w:t>
            </w:r>
          </w:p>
          <w:p w14:paraId="7879D8E1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Prendre appui sur le décodage et le contexte pour comprendre le sens d’un mot</w:t>
            </w:r>
          </w:p>
          <w:p w14:paraId="758226B9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Savoir contrôler sa compréhension</w:t>
            </w:r>
          </w:p>
          <w:p w14:paraId="1D147222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Savoir justifier son interprétation ou ses réponses, s’appuyer sur le texte et sur les autres connaissances mobilisées.</w:t>
            </w:r>
          </w:p>
          <w:p w14:paraId="346B3D9F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Être capable de formuler ses difficultés, d’esquisser une analyse de leurs motifs, de demander de l’aide.</w:t>
            </w:r>
          </w:p>
          <w:p w14:paraId="1127CA3E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Maintenir une attitude active et réflexive, une vigilance relative à l’objectif (compréhension, buts de lecture).</w:t>
            </w:r>
          </w:p>
          <w:p w14:paraId="313EDA48" w14:textId="3E8658F5" w:rsidR="00C07E53" w:rsidRPr="004851C7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Lire des phrases et de courts textes fortement déchiffrables avec une fluence d’au moins 50 mots par minute.</w:t>
            </w:r>
          </w:p>
        </w:tc>
        <w:tc>
          <w:tcPr>
            <w:tcW w:w="162" w:type="pct"/>
          </w:tcPr>
          <w:p w14:paraId="5348CC8E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2ADC399B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5D9AB6DD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13662809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511A9C63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04EE67DF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49138AB0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DBC5004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0C566746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69C49649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35C64EA7" w14:textId="77777777" w:rsidR="00C07E53" w:rsidRDefault="00C07E53" w:rsidP="00C07E53">
            <w:pPr>
              <w:jc w:val="left"/>
            </w:pPr>
          </w:p>
        </w:tc>
      </w:tr>
      <w:tr w:rsidR="00C07E53" w14:paraId="26170F4A" w14:textId="77777777" w:rsidTr="00736C3D">
        <w:tc>
          <w:tcPr>
            <w:tcW w:w="3147" w:type="pct"/>
          </w:tcPr>
          <w:p w14:paraId="2211DF3B" w14:textId="430F7DD4" w:rsidR="00C07E53" w:rsidRPr="004851C7" w:rsidRDefault="00C07E53" w:rsidP="00C07E53">
            <w:pPr>
              <w:jc w:val="left"/>
            </w:pPr>
            <w:r w:rsidRPr="00C07E53">
              <w:rPr>
                <w:b/>
                <w:bCs/>
              </w:rPr>
              <w:t>Pratiquer différentes formes de lecture</w:t>
            </w:r>
          </w:p>
        </w:tc>
        <w:tc>
          <w:tcPr>
            <w:tcW w:w="162" w:type="pct"/>
          </w:tcPr>
          <w:p w14:paraId="22ADAB49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7B90C29E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7B8722F4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0A54D8B7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740A9182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547D2ECC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61792AA3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065A9F4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573596FC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3DEE14DE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71A37046" w14:textId="77777777" w:rsidR="00C07E53" w:rsidRDefault="00C07E53" w:rsidP="00C07E53">
            <w:pPr>
              <w:jc w:val="left"/>
            </w:pPr>
          </w:p>
        </w:tc>
      </w:tr>
      <w:tr w:rsidR="00C07E53" w14:paraId="13E7DC05" w14:textId="77777777" w:rsidTr="00736C3D">
        <w:tc>
          <w:tcPr>
            <w:tcW w:w="3147" w:type="pct"/>
          </w:tcPr>
          <w:p w14:paraId="445B0B27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9D7BA6">
              <w:t>Savoir lire en visant différents objectifs</w:t>
            </w:r>
            <w:r>
              <w:t> : lire pour réaliser quelque chose ; lire pour découvrir ou valider des informations sur… ; lire une histoire pour la comprendre et la raconter à son tour ; lire pour enrichir son vocabulaire ; lire pour le plaisir de lire.</w:t>
            </w:r>
          </w:p>
          <w:p w14:paraId="01561FDF" w14:textId="73C7A88A" w:rsidR="00C07E53" w:rsidRPr="004851C7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S</w:t>
            </w:r>
            <w:r w:rsidRPr="009D7BA6">
              <w:t>électionne</w:t>
            </w:r>
            <w:r>
              <w:t>r</w:t>
            </w:r>
            <w:r w:rsidRPr="009D7BA6">
              <w:t xml:space="preserve"> des ouvrages dans un but précis.</w:t>
            </w:r>
          </w:p>
        </w:tc>
        <w:tc>
          <w:tcPr>
            <w:tcW w:w="162" w:type="pct"/>
          </w:tcPr>
          <w:p w14:paraId="60116C93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177F36F2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066BA44E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6A8AF543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6FEFFCA1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64BB9EE7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CCBEBD9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062394D7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1E11A7A4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26590683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405B9174" w14:textId="77777777" w:rsidR="00C07E53" w:rsidRDefault="00C07E53" w:rsidP="00C07E53">
            <w:pPr>
              <w:jc w:val="left"/>
            </w:pPr>
          </w:p>
        </w:tc>
      </w:tr>
      <w:tr w:rsidR="00C07E53" w14:paraId="34A5B22E" w14:textId="77777777" w:rsidTr="00736C3D">
        <w:tc>
          <w:tcPr>
            <w:tcW w:w="3147" w:type="pct"/>
          </w:tcPr>
          <w:p w14:paraId="23DCCA10" w14:textId="4D999A03" w:rsidR="00C07E53" w:rsidRPr="004851C7" w:rsidRDefault="00C07E53" w:rsidP="00C07E53">
            <w:pPr>
              <w:jc w:val="left"/>
            </w:pPr>
            <w:r w:rsidRPr="00C07E53">
              <w:rPr>
                <w:b/>
                <w:bCs/>
              </w:rPr>
              <w:t>Lire à voix haute</w:t>
            </w:r>
          </w:p>
        </w:tc>
        <w:tc>
          <w:tcPr>
            <w:tcW w:w="162" w:type="pct"/>
          </w:tcPr>
          <w:p w14:paraId="68407F68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0D64B072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6AD1BBF6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0B24AF33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1962017C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5FDFB03C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2378E4DC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6FF09772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7BEEF436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191BA8F1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552CD9A0" w14:textId="77777777" w:rsidR="00C07E53" w:rsidRDefault="00C07E53" w:rsidP="00C07E53">
            <w:pPr>
              <w:jc w:val="left"/>
            </w:pPr>
          </w:p>
        </w:tc>
      </w:tr>
      <w:tr w:rsidR="00C07E53" w14:paraId="3A678E71" w14:textId="77777777" w:rsidTr="00736C3D">
        <w:tc>
          <w:tcPr>
            <w:tcW w:w="3147" w:type="pct"/>
          </w:tcPr>
          <w:p w14:paraId="18B643E0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9D7BA6">
              <w:t>Savoir décoder et comprendre un texte.</w:t>
            </w:r>
          </w:p>
          <w:p w14:paraId="2356B999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 w:rsidRPr="009D7BA6">
              <w:t xml:space="preserve">Après préparation, </w:t>
            </w:r>
            <w:r>
              <w:t>lire</w:t>
            </w:r>
            <w:r w:rsidRPr="009D7BA6">
              <w:t xml:space="preserve"> un texte adapté à son niveau de lecture avec fluidité.</w:t>
            </w:r>
          </w:p>
          <w:p w14:paraId="511AF886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Identifier les marques de ponctuation et les prendre en compte.</w:t>
            </w:r>
          </w:p>
          <w:p w14:paraId="086608D2" w14:textId="12BD13A2" w:rsidR="00C07E53" w:rsidRPr="004851C7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Montrer sa compréhension par une lecture expressive</w:t>
            </w:r>
          </w:p>
        </w:tc>
        <w:tc>
          <w:tcPr>
            <w:tcW w:w="162" w:type="pct"/>
          </w:tcPr>
          <w:p w14:paraId="4D6D0D52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6BA4E2FF" w14:textId="77777777" w:rsidR="00C07E53" w:rsidRDefault="00C07E53" w:rsidP="00C07E53">
            <w:pPr>
              <w:jc w:val="left"/>
            </w:pPr>
          </w:p>
        </w:tc>
        <w:tc>
          <w:tcPr>
            <w:tcW w:w="173" w:type="pct"/>
          </w:tcPr>
          <w:p w14:paraId="2FA5332B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6FA8CD10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39CFD3DA" w14:textId="77777777" w:rsidR="00C07E53" w:rsidRDefault="00C07E53" w:rsidP="00C07E53">
            <w:pPr>
              <w:jc w:val="left"/>
            </w:pPr>
          </w:p>
        </w:tc>
        <w:tc>
          <w:tcPr>
            <w:tcW w:w="174" w:type="pct"/>
          </w:tcPr>
          <w:p w14:paraId="74FF218B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7AB6B90B" w14:textId="77777777" w:rsidR="00C07E53" w:rsidRDefault="00C07E53" w:rsidP="00C07E53">
            <w:pPr>
              <w:jc w:val="left"/>
            </w:pPr>
          </w:p>
        </w:tc>
        <w:tc>
          <w:tcPr>
            <w:tcW w:w="162" w:type="pct"/>
          </w:tcPr>
          <w:p w14:paraId="4EE5DC66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63450334" w14:textId="77777777" w:rsidR="00C07E53" w:rsidRDefault="00C07E53" w:rsidP="00C07E53">
            <w:pPr>
              <w:jc w:val="left"/>
            </w:pPr>
          </w:p>
        </w:tc>
        <w:tc>
          <w:tcPr>
            <w:tcW w:w="169" w:type="pct"/>
          </w:tcPr>
          <w:p w14:paraId="6998CD09" w14:textId="77777777" w:rsidR="00C07E53" w:rsidRDefault="00C07E53" w:rsidP="00C07E53">
            <w:pPr>
              <w:jc w:val="left"/>
            </w:pPr>
          </w:p>
        </w:tc>
        <w:tc>
          <w:tcPr>
            <w:tcW w:w="161" w:type="pct"/>
          </w:tcPr>
          <w:p w14:paraId="25FEC8BC" w14:textId="77777777" w:rsidR="00C07E53" w:rsidRDefault="00C07E53" w:rsidP="00C07E53">
            <w:pPr>
              <w:jc w:val="left"/>
            </w:pPr>
          </w:p>
        </w:tc>
      </w:tr>
    </w:tbl>
    <w:p w14:paraId="4B0AB3EF" w14:textId="77777777" w:rsidR="00736C3D" w:rsidRDefault="00736C3D">
      <w: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84"/>
        <w:gridCol w:w="499"/>
        <w:gridCol w:w="532"/>
        <w:gridCol w:w="532"/>
        <w:gridCol w:w="536"/>
        <w:gridCol w:w="536"/>
        <w:gridCol w:w="536"/>
        <w:gridCol w:w="499"/>
        <w:gridCol w:w="499"/>
        <w:gridCol w:w="520"/>
        <w:gridCol w:w="520"/>
        <w:gridCol w:w="495"/>
      </w:tblGrid>
      <w:tr w:rsidR="009D7BA6" w14:paraId="41699A62" w14:textId="77777777" w:rsidTr="00736C3D">
        <w:tc>
          <w:tcPr>
            <w:tcW w:w="3147" w:type="pct"/>
            <w:shd w:val="clear" w:color="auto" w:fill="E2EFD9" w:themeFill="accent6" w:themeFillTint="33"/>
          </w:tcPr>
          <w:p w14:paraId="6EEA2573" w14:textId="58C6507D" w:rsidR="009D7BA6" w:rsidRPr="009D7BA6" w:rsidRDefault="009D7BA6" w:rsidP="009D7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Ecriture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27ABA38A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7EADBB39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69F46E98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6143A4D8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7B17D452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5C395688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1EB98C48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4F4756B6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7ED65290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7F2A6554" w14:textId="77777777" w:rsidR="009D7BA6" w:rsidRDefault="009D7BA6" w:rsidP="00A60CCD">
            <w:pPr>
              <w:jc w:val="left"/>
            </w:pPr>
          </w:p>
        </w:tc>
        <w:tc>
          <w:tcPr>
            <w:tcW w:w="161" w:type="pct"/>
            <w:shd w:val="clear" w:color="auto" w:fill="E2EFD9" w:themeFill="accent6" w:themeFillTint="33"/>
          </w:tcPr>
          <w:p w14:paraId="187E5402" w14:textId="77777777" w:rsidR="009D7BA6" w:rsidRDefault="009D7BA6" w:rsidP="00A60CCD">
            <w:pPr>
              <w:jc w:val="left"/>
            </w:pPr>
          </w:p>
        </w:tc>
      </w:tr>
      <w:tr w:rsidR="009D7BA6" w14:paraId="59C4E7AD" w14:textId="77777777" w:rsidTr="00736C3D">
        <w:tc>
          <w:tcPr>
            <w:tcW w:w="3147" w:type="pct"/>
          </w:tcPr>
          <w:p w14:paraId="2B2533EA" w14:textId="451988CF" w:rsidR="009D7BA6" w:rsidRPr="009D7BA6" w:rsidRDefault="009D7BA6" w:rsidP="009D7BA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Copier</w:t>
            </w:r>
          </w:p>
        </w:tc>
        <w:tc>
          <w:tcPr>
            <w:tcW w:w="162" w:type="pct"/>
          </w:tcPr>
          <w:p w14:paraId="4D4564A9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7A337A43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23E65880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56DDD93A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17E35ECA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08B82143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1AE0AB75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381E701C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02BFBC64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10AAF01E" w14:textId="77777777" w:rsidR="009D7BA6" w:rsidRDefault="009D7BA6" w:rsidP="00A60CCD">
            <w:pPr>
              <w:jc w:val="left"/>
            </w:pPr>
          </w:p>
        </w:tc>
        <w:tc>
          <w:tcPr>
            <w:tcW w:w="161" w:type="pct"/>
          </w:tcPr>
          <w:p w14:paraId="08CA73B0" w14:textId="77777777" w:rsidR="009D7BA6" w:rsidRDefault="009D7BA6" w:rsidP="00A60CCD">
            <w:pPr>
              <w:jc w:val="left"/>
            </w:pPr>
          </w:p>
        </w:tc>
      </w:tr>
      <w:tr w:rsidR="009D7BA6" w14:paraId="61FF8E9B" w14:textId="77777777" w:rsidTr="00736C3D">
        <w:tc>
          <w:tcPr>
            <w:tcW w:w="3147" w:type="pct"/>
          </w:tcPr>
          <w:p w14:paraId="29F5AD90" w14:textId="77777777" w:rsidR="009D7BA6" w:rsidRDefault="00F842FB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Maîtriser les gestes de l’écriture cursive exécutés avec une vitesse et une sûreté croissantes.</w:t>
            </w:r>
          </w:p>
          <w:p w14:paraId="5AC8EDCF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Transcrire un texte avec les correspondances entre diverses écritures des lettres (scripte/cursive).</w:t>
            </w:r>
          </w:p>
          <w:p w14:paraId="7CD07082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Utiliser des stratégies de copie pour dépasser la copie lettre à lettre : prise d’indices, mémorisation de mots ou groupes de mots.</w:t>
            </w:r>
          </w:p>
          <w:p w14:paraId="17E7FC78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Respecter la mise en page des textes proposés.</w:t>
            </w:r>
          </w:p>
          <w:p w14:paraId="5300B233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Relire pour vérifier la conformité orthographique.</w:t>
            </w:r>
          </w:p>
          <w:p w14:paraId="0EF713AB" w14:textId="39F6316C" w:rsidR="00F842FB" w:rsidRPr="004851C7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Manier le traitement de texte pour la mise en page de courts textes.</w:t>
            </w:r>
          </w:p>
        </w:tc>
        <w:tc>
          <w:tcPr>
            <w:tcW w:w="162" w:type="pct"/>
          </w:tcPr>
          <w:p w14:paraId="37BA51AD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01DC296D" w14:textId="77777777" w:rsidR="009D7BA6" w:rsidRDefault="009D7BA6" w:rsidP="00A60CCD">
            <w:pPr>
              <w:jc w:val="left"/>
            </w:pPr>
          </w:p>
        </w:tc>
        <w:tc>
          <w:tcPr>
            <w:tcW w:w="173" w:type="pct"/>
          </w:tcPr>
          <w:p w14:paraId="762DEA53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5A83670B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7E14E955" w14:textId="77777777" w:rsidR="009D7BA6" w:rsidRDefault="009D7BA6" w:rsidP="00A60CCD">
            <w:pPr>
              <w:jc w:val="left"/>
            </w:pPr>
          </w:p>
        </w:tc>
        <w:tc>
          <w:tcPr>
            <w:tcW w:w="174" w:type="pct"/>
          </w:tcPr>
          <w:p w14:paraId="03486801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0BCAA73D" w14:textId="77777777" w:rsidR="009D7BA6" w:rsidRDefault="009D7BA6" w:rsidP="00A60CCD">
            <w:pPr>
              <w:jc w:val="left"/>
            </w:pPr>
          </w:p>
        </w:tc>
        <w:tc>
          <w:tcPr>
            <w:tcW w:w="162" w:type="pct"/>
          </w:tcPr>
          <w:p w14:paraId="787E7D77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27A038CE" w14:textId="77777777" w:rsidR="009D7BA6" w:rsidRDefault="009D7BA6" w:rsidP="00A60CCD">
            <w:pPr>
              <w:jc w:val="left"/>
            </w:pPr>
          </w:p>
        </w:tc>
        <w:tc>
          <w:tcPr>
            <w:tcW w:w="169" w:type="pct"/>
          </w:tcPr>
          <w:p w14:paraId="48B007D5" w14:textId="77777777" w:rsidR="009D7BA6" w:rsidRDefault="009D7BA6" w:rsidP="00A60CCD">
            <w:pPr>
              <w:jc w:val="left"/>
            </w:pPr>
          </w:p>
        </w:tc>
        <w:tc>
          <w:tcPr>
            <w:tcW w:w="161" w:type="pct"/>
          </w:tcPr>
          <w:p w14:paraId="24295DC8" w14:textId="77777777" w:rsidR="009D7BA6" w:rsidRDefault="009D7BA6" w:rsidP="00A60CCD">
            <w:pPr>
              <w:jc w:val="left"/>
            </w:pPr>
          </w:p>
        </w:tc>
      </w:tr>
      <w:tr w:rsidR="00F842FB" w14:paraId="40DA65C1" w14:textId="77777777" w:rsidTr="00736C3D">
        <w:tc>
          <w:tcPr>
            <w:tcW w:w="3147" w:type="pct"/>
          </w:tcPr>
          <w:p w14:paraId="1F46FFB1" w14:textId="397D6F3D" w:rsidR="00F842FB" w:rsidRPr="00F842FB" w:rsidRDefault="00F842FB" w:rsidP="00F842F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Ecrire des textes en commençant à s’approprier une démarche</w:t>
            </w:r>
          </w:p>
        </w:tc>
        <w:tc>
          <w:tcPr>
            <w:tcW w:w="162" w:type="pct"/>
          </w:tcPr>
          <w:p w14:paraId="01CBE878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06A1FBCB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0F455712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7229FA1C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F6CF80C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2274CDEF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760D210A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70B966F4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13AF9541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51FDA6C5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0AF3AA56" w14:textId="77777777" w:rsidR="00F842FB" w:rsidRDefault="00F842FB" w:rsidP="00A60CCD">
            <w:pPr>
              <w:jc w:val="left"/>
            </w:pPr>
          </w:p>
        </w:tc>
      </w:tr>
      <w:tr w:rsidR="00F842FB" w14:paraId="6873738C" w14:textId="77777777" w:rsidTr="00736C3D">
        <w:tc>
          <w:tcPr>
            <w:tcW w:w="3147" w:type="pct"/>
          </w:tcPr>
          <w:p w14:paraId="63F70837" w14:textId="77777777" w:rsidR="00F842FB" w:rsidRDefault="00F842FB" w:rsidP="004851C7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Identifier les caractéristiques propres à différents genres ou formes de textes.</w:t>
            </w:r>
          </w:p>
          <w:p w14:paraId="352A0868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Mettre en œuvre une démarche d’écriture de textes : trouver et organiser des idées, élaborer des phrases qui s’enchaînent avec cohérence, écrire ces phrases (démarche progressive : d’abord guidée, puis autonome).</w:t>
            </w:r>
          </w:p>
          <w:p w14:paraId="28C89221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Acquérir quelques connaissances sur la langue : mémoire orthographique des mots, règles d’accord, ponctuation, organisateurs du discours…</w:t>
            </w:r>
          </w:p>
          <w:p w14:paraId="0D29F797" w14:textId="541670F3" w:rsidR="00F842FB" w:rsidRP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Mobiliser des outils à disposition dans la classe liés à l’étude de la langue</w:t>
            </w:r>
          </w:p>
        </w:tc>
        <w:tc>
          <w:tcPr>
            <w:tcW w:w="162" w:type="pct"/>
          </w:tcPr>
          <w:p w14:paraId="1E0C1434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506FD925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6DEA3A81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DD34D71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3E4EB527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6C886F7C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929CB7A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636FE2A8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565730FB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69FEE0E0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7205ED74" w14:textId="77777777" w:rsidR="00F842FB" w:rsidRDefault="00F842FB" w:rsidP="00A60CCD">
            <w:pPr>
              <w:jc w:val="left"/>
            </w:pPr>
          </w:p>
        </w:tc>
      </w:tr>
      <w:tr w:rsidR="00F842FB" w14:paraId="6C20F1F1" w14:textId="77777777" w:rsidTr="00F842FB">
        <w:trPr>
          <w:cantSplit/>
        </w:trPr>
        <w:tc>
          <w:tcPr>
            <w:tcW w:w="3147" w:type="pct"/>
          </w:tcPr>
          <w:p w14:paraId="74A928CA" w14:textId="66827B14" w:rsidR="00F842FB" w:rsidRPr="00F842FB" w:rsidRDefault="00F842FB" w:rsidP="00F842F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Réviser et améliorer l’écrit que l’on a produit</w:t>
            </w:r>
          </w:p>
        </w:tc>
        <w:tc>
          <w:tcPr>
            <w:tcW w:w="162" w:type="pct"/>
          </w:tcPr>
          <w:p w14:paraId="188EC2B9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37D0F811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66C97B3E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A89D5E9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74E0240F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5D43A2D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9C8AB63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3263C30B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383E3AD0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466311C8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61AE05CA" w14:textId="77777777" w:rsidR="00F842FB" w:rsidRDefault="00F842FB" w:rsidP="00A60CCD">
            <w:pPr>
              <w:jc w:val="left"/>
            </w:pPr>
          </w:p>
        </w:tc>
      </w:tr>
      <w:tr w:rsidR="00F842FB" w14:paraId="258A3214" w14:textId="77777777" w:rsidTr="00F842FB">
        <w:trPr>
          <w:cantSplit/>
        </w:trPr>
        <w:tc>
          <w:tcPr>
            <w:tcW w:w="3147" w:type="pct"/>
          </w:tcPr>
          <w:p w14:paraId="307CA43F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Repérer des dysfonctionnements dans les textes produits (omissions, incohérences, redites…) pour améliorer son écrit.</w:t>
            </w:r>
          </w:p>
          <w:p w14:paraId="0461429B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Mobiliser des connaissances portant sur le genre d’écrit à produire et sur la langue.</w:t>
            </w:r>
          </w:p>
          <w:p w14:paraId="25317F98" w14:textId="77777777" w:rsidR="00F842FB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Exercer une vigilance orthographique et mobiliser les acquisitions travaillées lors des leçons de grammaire, d’abord sur des points désignés par le professeur, puis progressivement étendue.</w:t>
            </w:r>
          </w:p>
          <w:p w14:paraId="3CEC674F" w14:textId="782FABBC" w:rsidR="00F842FB" w:rsidRPr="009D7BA6" w:rsidRDefault="00F842FB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F842FB">
              <w:t>Utiliser des outils aidant à la correction : outils élaborés dans la classe, guide de relecture,…</w:t>
            </w:r>
          </w:p>
        </w:tc>
        <w:tc>
          <w:tcPr>
            <w:tcW w:w="162" w:type="pct"/>
          </w:tcPr>
          <w:p w14:paraId="5444183E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5362D47E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117EDB0A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AA5CC60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59E4C20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34DB4BE1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5BFAD1ED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0544D1C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7D1F071B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2A609224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55D34851" w14:textId="77777777" w:rsidR="00F842FB" w:rsidRDefault="00F842FB" w:rsidP="00A60CCD">
            <w:pPr>
              <w:jc w:val="left"/>
            </w:pPr>
          </w:p>
        </w:tc>
      </w:tr>
      <w:tr w:rsidR="00F842FB" w14:paraId="141E8749" w14:textId="77777777" w:rsidTr="00F842FB">
        <w:trPr>
          <w:cantSplit/>
        </w:trPr>
        <w:tc>
          <w:tcPr>
            <w:tcW w:w="3147" w:type="pct"/>
            <w:shd w:val="clear" w:color="auto" w:fill="E2EFD9" w:themeFill="accent6" w:themeFillTint="33"/>
          </w:tcPr>
          <w:p w14:paraId="571B2CC4" w14:textId="775935FA" w:rsidR="00F842FB" w:rsidRPr="00C07E53" w:rsidRDefault="00C07E53" w:rsidP="00C07E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Etude de la langue (grammaire, orthographe, lexique)</w:t>
            </w:r>
          </w:p>
        </w:tc>
        <w:tc>
          <w:tcPr>
            <w:tcW w:w="162" w:type="pct"/>
            <w:shd w:val="clear" w:color="auto" w:fill="E2EFD9" w:themeFill="accent6" w:themeFillTint="33"/>
          </w:tcPr>
          <w:p w14:paraId="48913172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0522BEE1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  <w:shd w:val="clear" w:color="auto" w:fill="E2EFD9" w:themeFill="accent6" w:themeFillTint="33"/>
          </w:tcPr>
          <w:p w14:paraId="210176C3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5035D315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3BEFA7F8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  <w:shd w:val="clear" w:color="auto" w:fill="E2EFD9" w:themeFill="accent6" w:themeFillTint="33"/>
          </w:tcPr>
          <w:p w14:paraId="740B98AD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7BED1EE7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  <w:shd w:val="clear" w:color="auto" w:fill="E2EFD9" w:themeFill="accent6" w:themeFillTint="33"/>
          </w:tcPr>
          <w:p w14:paraId="52C78013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4A8931FE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  <w:shd w:val="clear" w:color="auto" w:fill="E2EFD9" w:themeFill="accent6" w:themeFillTint="33"/>
          </w:tcPr>
          <w:p w14:paraId="0C4FB5FE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  <w:shd w:val="clear" w:color="auto" w:fill="E2EFD9" w:themeFill="accent6" w:themeFillTint="33"/>
          </w:tcPr>
          <w:p w14:paraId="69058725" w14:textId="77777777" w:rsidR="00F842FB" w:rsidRDefault="00F842FB" w:rsidP="00A60CCD">
            <w:pPr>
              <w:jc w:val="left"/>
            </w:pPr>
          </w:p>
        </w:tc>
      </w:tr>
      <w:tr w:rsidR="00F842FB" w14:paraId="1F438D78" w14:textId="77777777" w:rsidTr="00F842FB">
        <w:trPr>
          <w:cantSplit/>
        </w:trPr>
        <w:tc>
          <w:tcPr>
            <w:tcW w:w="3147" w:type="pct"/>
          </w:tcPr>
          <w:p w14:paraId="5CA738B3" w14:textId="5AA60154" w:rsidR="00F842FB" w:rsidRPr="00F842FB" w:rsidRDefault="00F842FB" w:rsidP="00F842F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Passer de l’oral à l’écrit</w:t>
            </w:r>
          </w:p>
        </w:tc>
        <w:tc>
          <w:tcPr>
            <w:tcW w:w="162" w:type="pct"/>
          </w:tcPr>
          <w:p w14:paraId="16372217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5C2397E2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5C869689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3249F304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59FCB3D9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4E8C6C0A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7C199E29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7DD585A0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03743959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1CC8C64E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5D6C4FF0" w14:textId="77777777" w:rsidR="00F842FB" w:rsidRDefault="00F842FB" w:rsidP="00A60CCD">
            <w:pPr>
              <w:jc w:val="left"/>
            </w:pPr>
          </w:p>
        </w:tc>
      </w:tr>
      <w:tr w:rsidR="00F842FB" w14:paraId="3E3DA03A" w14:textId="77777777" w:rsidTr="00F842FB">
        <w:trPr>
          <w:cantSplit/>
        </w:trPr>
        <w:tc>
          <w:tcPr>
            <w:tcW w:w="3147" w:type="pct"/>
          </w:tcPr>
          <w:p w14:paraId="4EC42456" w14:textId="77777777" w:rsidR="00F842FB" w:rsidRDefault="00C07E53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C07E53">
              <w:t>Connaître les correspondances graphophonologiques.</w:t>
            </w:r>
          </w:p>
          <w:p w14:paraId="67383EB4" w14:textId="77777777" w:rsidR="00C07E53" w:rsidRDefault="00C07E53" w:rsidP="00F842FB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C07E53">
              <w:t>Connaître la valeur sonore de certaines lettres (s – c – g) selon le contexte.</w:t>
            </w:r>
          </w:p>
          <w:p w14:paraId="5730F5C5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>Connaître la composition de certains graphèmes selon la lettre qui suit (an/</w:t>
            </w:r>
            <w:proofErr w:type="spellStart"/>
            <w:r>
              <w:t>am</w:t>
            </w:r>
            <w:proofErr w:type="spellEnd"/>
            <w:r>
              <w:t>, en/</w:t>
            </w:r>
            <w:proofErr w:type="spellStart"/>
            <w:r>
              <w:t>em</w:t>
            </w:r>
            <w:proofErr w:type="spellEnd"/>
            <w:r>
              <w:t xml:space="preserve">, on/om, </w:t>
            </w:r>
          </w:p>
          <w:p w14:paraId="6D912DF7" w14:textId="0C5170E5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in/</w:t>
            </w:r>
            <w:proofErr w:type="spellStart"/>
            <w:r>
              <w:t>im</w:t>
            </w:r>
            <w:proofErr w:type="spellEnd"/>
            <w:r>
              <w:t>).</w:t>
            </w:r>
          </w:p>
        </w:tc>
        <w:tc>
          <w:tcPr>
            <w:tcW w:w="162" w:type="pct"/>
          </w:tcPr>
          <w:p w14:paraId="759D5822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304B16D9" w14:textId="77777777" w:rsidR="00F842FB" w:rsidRDefault="00F842FB" w:rsidP="00A60CCD">
            <w:pPr>
              <w:jc w:val="left"/>
            </w:pPr>
          </w:p>
        </w:tc>
        <w:tc>
          <w:tcPr>
            <w:tcW w:w="173" w:type="pct"/>
          </w:tcPr>
          <w:p w14:paraId="4BB85E78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7B0D010D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3CEE394C" w14:textId="77777777" w:rsidR="00F842FB" w:rsidRDefault="00F842FB" w:rsidP="00A60CCD">
            <w:pPr>
              <w:jc w:val="left"/>
            </w:pPr>
          </w:p>
        </w:tc>
        <w:tc>
          <w:tcPr>
            <w:tcW w:w="174" w:type="pct"/>
          </w:tcPr>
          <w:p w14:paraId="1A18EFE7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49B83BD9" w14:textId="77777777" w:rsidR="00F842FB" w:rsidRDefault="00F842FB" w:rsidP="00A60CCD">
            <w:pPr>
              <w:jc w:val="left"/>
            </w:pPr>
          </w:p>
        </w:tc>
        <w:tc>
          <w:tcPr>
            <w:tcW w:w="162" w:type="pct"/>
          </w:tcPr>
          <w:p w14:paraId="3BDCBFE3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1EBA28F4" w14:textId="77777777" w:rsidR="00F842FB" w:rsidRDefault="00F842FB" w:rsidP="00A60CCD">
            <w:pPr>
              <w:jc w:val="left"/>
            </w:pPr>
          </w:p>
        </w:tc>
        <w:tc>
          <w:tcPr>
            <w:tcW w:w="169" w:type="pct"/>
          </w:tcPr>
          <w:p w14:paraId="66C1E909" w14:textId="77777777" w:rsidR="00F842FB" w:rsidRDefault="00F842FB" w:rsidP="00A60CCD">
            <w:pPr>
              <w:jc w:val="left"/>
            </w:pPr>
          </w:p>
        </w:tc>
        <w:tc>
          <w:tcPr>
            <w:tcW w:w="161" w:type="pct"/>
          </w:tcPr>
          <w:p w14:paraId="3815FAA7" w14:textId="77777777" w:rsidR="00F842FB" w:rsidRDefault="00F842FB" w:rsidP="00A60CCD">
            <w:pPr>
              <w:jc w:val="left"/>
            </w:pPr>
          </w:p>
        </w:tc>
      </w:tr>
      <w:tr w:rsidR="00C07E53" w14:paraId="5EB36CB0" w14:textId="77777777" w:rsidTr="00F842FB">
        <w:trPr>
          <w:cantSplit/>
        </w:trPr>
        <w:tc>
          <w:tcPr>
            <w:tcW w:w="3147" w:type="pct"/>
          </w:tcPr>
          <w:p w14:paraId="775E2DDA" w14:textId="14A73A51" w:rsidR="00C07E53" w:rsidRPr="00C07E53" w:rsidRDefault="00C07E53" w:rsidP="00C07E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Construire le lexique</w:t>
            </w:r>
          </w:p>
        </w:tc>
        <w:tc>
          <w:tcPr>
            <w:tcW w:w="162" w:type="pct"/>
          </w:tcPr>
          <w:p w14:paraId="731204B2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154B0E49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7B6FD677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0C838C2B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2DA507B1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2F24E260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350D44E2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59185AEE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16654B95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471154EA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</w:tcPr>
          <w:p w14:paraId="7EF38147" w14:textId="77777777" w:rsidR="00C07E53" w:rsidRDefault="00C07E53" w:rsidP="00A60CCD">
            <w:pPr>
              <w:jc w:val="left"/>
            </w:pPr>
          </w:p>
        </w:tc>
      </w:tr>
      <w:tr w:rsidR="00C07E53" w14:paraId="73481C7F" w14:textId="77777777" w:rsidTr="00F842FB">
        <w:trPr>
          <w:cantSplit/>
        </w:trPr>
        <w:tc>
          <w:tcPr>
            <w:tcW w:w="3147" w:type="pct"/>
          </w:tcPr>
          <w:p w14:paraId="3DCF861C" w14:textId="686F47CD" w:rsidR="00C07E53" w:rsidRDefault="00C07E53" w:rsidP="00C07E5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Mobiliser les mots en fonction des lectures et des activités conduites pour mieux parler, mieux comprendre, mieux écrire. </w:t>
            </w:r>
          </w:p>
          <w:p w14:paraId="2EEDA1E3" w14:textId="580AFEBD" w:rsidR="00C07E53" w:rsidRDefault="00C07E53" w:rsidP="00C07E5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Savoir trouver des synonymes, des antonymes, des mots de la même famille lexicale, sans que ces notions constituent des objets d’apprentissage. </w:t>
            </w:r>
          </w:p>
          <w:p w14:paraId="5548CFBB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Percevoir les niveaux de langue familier, courant, soutenu.</w:t>
            </w:r>
          </w:p>
          <w:p w14:paraId="35D5E8EF" w14:textId="60A40636" w:rsidR="00C07E53" w:rsidRP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Être capable de consulter un dictionnaire et de se repérer dans un article, sur papier ou en version numérique.</w:t>
            </w:r>
          </w:p>
        </w:tc>
        <w:tc>
          <w:tcPr>
            <w:tcW w:w="162" w:type="pct"/>
          </w:tcPr>
          <w:p w14:paraId="6A55DD4E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7B17FA49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61E9B382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5D987F21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3E520D53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6CD5F80D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6799EED3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176C0845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2685FCF6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7D461E30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</w:tcPr>
          <w:p w14:paraId="060119D1" w14:textId="77777777" w:rsidR="00C07E53" w:rsidRDefault="00C07E53" w:rsidP="00A60CCD">
            <w:pPr>
              <w:jc w:val="left"/>
            </w:pPr>
          </w:p>
        </w:tc>
      </w:tr>
      <w:tr w:rsidR="00C07E53" w14:paraId="25DE9DE7" w14:textId="77777777" w:rsidTr="00F842FB">
        <w:trPr>
          <w:cantSplit/>
        </w:trPr>
        <w:tc>
          <w:tcPr>
            <w:tcW w:w="3147" w:type="pct"/>
          </w:tcPr>
          <w:p w14:paraId="5A943C8C" w14:textId="7F7BB8DE" w:rsidR="00C07E53" w:rsidRPr="00C07E53" w:rsidRDefault="00C07E53" w:rsidP="00C07E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S’initier à l’orthographe lexicale</w:t>
            </w:r>
          </w:p>
        </w:tc>
        <w:tc>
          <w:tcPr>
            <w:tcW w:w="162" w:type="pct"/>
          </w:tcPr>
          <w:p w14:paraId="03E3A86C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4FC0D761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34137B28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6A687BFB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45692CD7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6EEA1A15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25F779A3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22022C2C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4865522D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720E590B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</w:tcPr>
          <w:p w14:paraId="2B7AECE4" w14:textId="77777777" w:rsidR="00C07E53" w:rsidRDefault="00C07E53" w:rsidP="00A60CCD">
            <w:pPr>
              <w:jc w:val="left"/>
            </w:pPr>
          </w:p>
        </w:tc>
      </w:tr>
      <w:tr w:rsidR="00C07E53" w14:paraId="13C92A06" w14:textId="77777777" w:rsidTr="00F842FB">
        <w:trPr>
          <w:cantSplit/>
        </w:trPr>
        <w:tc>
          <w:tcPr>
            <w:tcW w:w="3147" w:type="pct"/>
          </w:tcPr>
          <w:p w14:paraId="3000657D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C07E53">
              <w:t>Mémoriser l’orthographe du lexique le plus couramment employé :</w:t>
            </w:r>
          </w:p>
          <w:p w14:paraId="5C4DD726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 w:rsidRPr="00C07E53">
              <w:t>vocabulaire des activités scolaires et des domaines disciplinaires</w:t>
            </w:r>
          </w:p>
          <w:p w14:paraId="561E6674" w14:textId="77777777" w:rsidR="00C07E53" w:rsidRDefault="00C07E53" w:rsidP="00C07E53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vocabulaire de l’univers familier à l’élève : maison, famille, jeu, vie quotidienne, sensations, sentiments.</w:t>
            </w:r>
          </w:p>
          <w:p w14:paraId="37EF1B8E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C07E53">
              <w:t>Mémoriser les principaux mots invariables.</w:t>
            </w:r>
          </w:p>
          <w:p w14:paraId="2BD85A44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left"/>
            </w:pPr>
            <w:r>
              <w:t xml:space="preserve">Être capable de regrouper des mots par séries (familles de mots, mots reliés par des </w:t>
            </w:r>
          </w:p>
          <w:p w14:paraId="5C5464D9" w14:textId="260B9EB9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analogies morphologiques).  </w:t>
            </w:r>
          </w:p>
        </w:tc>
        <w:tc>
          <w:tcPr>
            <w:tcW w:w="162" w:type="pct"/>
          </w:tcPr>
          <w:p w14:paraId="2CADBD72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20497796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3D7D7FAC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1297BC95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622A6476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0F5CF5E3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7C51B1F8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6525733F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68C33756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242EDD53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</w:tcPr>
          <w:p w14:paraId="34ED6F07" w14:textId="77777777" w:rsidR="00C07E53" w:rsidRDefault="00C07E53" w:rsidP="00A60CCD">
            <w:pPr>
              <w:jc w:val="left"/>
            </w:pPr>
          </w:p>
        </w:tc>
      </w:tr>
      <w:tr w:rsidR="00C07E53" w14:paraId="48E9FB17" w14:textId="77777777" w:rsidTr="00F842FB">
        <w:trPr>
          <w:cantSplit/>
        </w:trPr>
        <w:tc>
          <w:tcPr>
            <w:tcW w:w="3147" w:type="pct"/>
          </w:tcPr>
          <w:p w14:paraId="7449AE37" w14:textId="61828FAB" w:rsidR="00C07E53" w:rsidRPr="00C07E53" w:rsidRDefault="00C07E53" w:rsidP="00C07E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 repérer dans la phrase simple</w:t>
            </w:r>
          </w:p>
        </w:tc>
        <w:tc>
          <w:tcPr>
            <w:tcW w:w="162" w:type="pct"/>
          </w:tcPr>
          <w:p w14:paraId="49AD7921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1F0CB84A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4606A56E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08054FCC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4ED2E8A0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0C331FB7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20545DF0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5FA48B57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46826990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141894CE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</w:tcPr>
          <w:p w14:paraId="0E114DFF" w14:textId="77777777" w:rsidR="00C07E53" w:rsidRDefault="00C07E53" w:rsidP="00A60CCD">
            <w:pPr>
              <w:jc w:val="left"/>
            </w:pPr>
          </w:p>
        </w:tc>
      </w:tr>
      <w:tr w:rsidR="00C07E53" w14:paraId="16DBC77A" w14:textId="77777777" w:rsidTr="00F842FB">
        <w:trPr>
          <w:cantSplit/>
        </w:trPr>
        <w:tc>
          <w:tcPr>
            <w:tcW w:w="3147" w:type="pct"/>
          </w:tcPr>
          <w:p w14:paraId="3E9D2D55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C07E53">
              <w:t>Identifier la phrase, en distinguer les principaux constituants et les hiérarchiser.</w:t>
            </w:r>
          </w:p>
          <w:p w14:paraId="43E006CB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Reconnaître les principaux constituants de la phrase : le sujet, le verbe (connaissance de propriétés permettant de l’identifier), les compléments (sans distinction).</w:t>
            </w:r>
          </w:p>
          <w:p w14:paraId="27949115" w14:textId="77777777" w:rsidR="00C07E53" w:rsidRDefault="00C07E53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Différencier les principales classes de mots : le nom, le déterminant, l’adjectif qualificatif, le verbe, le pronom personnel sujet, les mots invariables.</w:t>
            </w:r>
          </w:p>
          <w:p w14:paraId="35ED8910" w14:textId="77777777" w:rsidR="00A97C76" w:rsidRDefault="00A97C76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Reconnaître le groupe nominal.</w:t>
            </w:r>
          </w:p>
          <w:p w14:paraId="3CB4DA07" w14:textId="77777777" w:rsidR="00A97C76" w:rsidRDefault="00A97C76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Reconnaître les 3 types de phrases : déclaratives, interrogatives et impératives.</w:t>
            </w:r>
          </w:p>
          <w:p w14:paraId="62A0CDA7" w14:textId="77777777" w:rsidR="00A97C76" w:rsidRDefault="00A97C76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Reconnaître les formes négative et exclamative et savoir effectuer des transformations.</w:t>
            </w:r>
          </w:p>
          <w:p w14:paraId="10313CFD" w14:textId="77777777" w:rsidR="00A97C76" w:rsidRDefault="00A97C76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 xml:space="preserve">En situation d’écoute, </w:t>
            </w:r>
            <w:r>
              <w:t>s’appuyer</w:t>
            </w:r>
            <w:r w:rsidRPr="00A97C76">
              <w:t xml:space="preserve"> sur le sens pour reconnaître le type et la forme d’une phrase.</w:t>
            </w:r>
          </w:p>
          <w:p w14:paraId="3C807BC8" w14:textId="77777777" w:rsidR="00A97C76" w:rsidRDefault="00A97C76" w:rsidP="00C07E53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Utiliser la ponctuation de fin de phrase (. ! ?) et les signes du discours rapporté (« … »).</w:t>
            </w:r>
          </w:p>
          <w:p w14:paraId="7DD9C32C" w14:textId="099F6DFD" w:rsidR="00A97C76" w:rsidRPr="00C07E53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Être capable de mobiliser « les mots de la grammaire » pour résoudre des problèmes d’orthographe, d’écriture et de lecture.  </w:t>
            </w:r>
          </w:p>
        </w:tc>
        <w:tc>
          <w:tcPr>
            <w:tcW w:w="162" w:type="pct"/>
          </w:tcPr>
          <w:p w14:paraId="26216F0A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6BAD9671" w14:textId="77777777" w:rsidR="00C07E53" w:rsidRDefault="00C07E53" w:rsidP="00A60CCD">
            <w:pPr>
              <w:jc w:val="left"/>
            </w:pPr>
          </w:p>
        </w:tc>
        <w:tc>
          <w:tcPr>
            <w:tcW w:w="173" w:type="pct"/>
          </w:tcPr>
          <w:p w14:paraId="7D7155A6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7FEFB105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2967066D" w14:textId="77777777" w:rsidR="00C07E53" w:rsidRDefault="00C07E53" w:rsidP="00A60CCD">
            <w:pPr>
              <w:jc w:val="left"/>
            </w:pPr>
          </w:p>
        </w:tc>
        <w:tc>
          <w:tcPr>
            <w:tcW w:w="174" w:type="pct"/>
          </w:tcPr>
          <w:p w14:paraId="706E55F1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53E3F04B" w14:textId="77777777" w:rsidR="00C07E53" w:rsidRDefault="00C07E53" w:rsidP="00A60CCD">
            <w:pPr>
              <w:jc w:val="left"/>
            </w:pPr>
          </w:p>
        </w:tc>
        <w:tc>
          <w:tcPr>
            <w:tcW w:w="162" w:type="pct"/>
          </w:tcPr>
          <w:p w14:paraId="6A863CE5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3ADAFA41" w14:textId="77777777" w:rsidR="00C07E53" w:rsidRDefault="00C07E53" w:rsidP="00A60CCD">
            <w:pPr>
              <w:jc w:val="left"/>
            </w:pPr>
          </w:p>
        </w:tc>
        <w:tc>
          <w:tcPr>
            <w:tcW w:w="169" w:type="pct"/>
          </w:tcPr>
          <w:p w14:paraId="7DBF5A03" w14:textId="77777777" w:rsidR="00C07E53" w:rsidRDefault="00C07E53" w:rsidP="00A60CCD">
            <w:pPr>
              <w:jc w:val="left"/>
            </w:pPr>
          </w:p>
        </w:tc>
        <w:tc>
          <w:tcPr>
            <w:tcW w:w="161" w:type="pct"/>
          </w:tcPr>
          <w:p w14:paraId="30ED3374" w14:textId="77777777" w:rsidR="00C07E53" w:rsidRDefault="00C07E53" w:rsidP="00A60CCD">
            <w:pPr>
              <w:jc w:val="left"/>
            </w:pPr>
          </w:p>
        </w:tc>
      </w:tr>
      <w:tr w:rsidR="00A97C76" w14:paraId="66F3D73E" w14:textId="77777777" w:rsidTr="00F842FB">
        <w:trPr>
          <w:cantSplit/>
        </w:trPr>
        <w:tc>
          <w:tcPr>
            <w:tcW w:w="3147" w:type="pct"/>
          </w:tcPr>
          <w:p w14:paraId="0627D102" w14:textId="184E76ED" w:rsidR="00A97C76" w:rsidRPr="00A97C76" w:rsidRDefault="00A97C76" w:rsidP="00A97C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Maitriser l’orthographe grammaticale de base</w:t>
            </w:r>
          </w:p>
        </w:tc>
        <w:tc>
          <w:tcPr>
            <w:tcW w:w="162" w:type="pct"/>
          </w:tcPr>
          <w:p w14:paraId="4089E20A" w14:textId="77777777" w:rsidR="00A97C76" w:rsidRDefault="00A97C76" w:rsidP="00A60CCD">
            <w:pPr>
              <w:jc w:val="left"/>
            </w:pPr>
          </w:p>
        </w:tc>
        <w:tc>
          <w:tcPr>
            <w:tcW w:w="173" w:type="pct"/>
          </w:tcPr>
          <w:p w14:paraId="04B168D6" w14:textId="77777777" w:rsidR="00A97C76" w:rsidRDefault="00A97C76" w:rsidP="00A60CCD">
            <w:pPr>
              <w:jc w:val="left"/>
            </w:pPr>
          </w:p>
        </w:tc>
        <w:tc>
          <w:tcPr>
            <w:tcW w:w="173" w:type="pct"/>
          </w:tcPr>
          <w:p w14:paraId="250F8CFF" w14:textId="77777777" w:rsidR="00A97C76" w:rsidRDefault="00A97C76" w:rsidP="00A60CCD">
            <w:pPr>
              <w:jc w:val="left"/>
            </w:pPr>
          </w:p>
        </w:tc>
        <w:tc>
          <w:tcPr>
            <w:tcW w:w="174" w:type="pct"/>
          </w:tcPr>
          <w:p w14:paraId="60A0CF67" w14:textId="77777777" w:rsidR="00A97C76" w:rsidRDefault="00A97C76" w:rsidP="00A60CCD">
            <w:pPr>
              <w:jc w:val="left"/>
            </w:pPr>
          </w:p>
        </w:tc>
        <w:tc>
          <w:tcPr>
            <w:tcW w:w="174" w:type="pct"/>
          </w:tcPr>
          <w:p w14:paraId="1441882C" w14:textId="77777777" w:rsidR="00A97C76" w:rsidRDefault="00A97C76" w:rsidP="00A60CCD">
            <w:pPr>
              <w:jc w:val="left"/>
            </w:pPr>
          </w:p>
        </w:tc>
        <w:tc>
          <w:tcPr>
            <w:tcW w:w="174" w:type="pct"/>
          </w:tcPr>
          <w:p w14:paraId="3111CD16" w14:textId="77777777" w:rsidR="00A97C76" w:rsidRDefault="00A97C76" w:rsidP="00A60CCD">
            <w:pPr>
              <w:jc w:val="left"/>
            </w:pPr>
          </w:p>
        </w:tc>
        <w:tc>
          <w:tcPr>
            <w:tcW w:w="162" w:type="pct"/>
          </w:tcPr>
          <w:p w14:paraId="12F59B50" w14:textId="77777777" w:rsidR="00A97C76" w:rsidRDefault="00A97C76" w:rsidP="00A60CCD">
            <w:pPr>
              <w:jc w:val="left"/>
            </w:pPr>
          </w:p>
        </w:tc>
        <w:tc>
          <w:tcPr>
            <w:tcW w:w="162" w:type="pct"/>
          </w:tcPr>
          <w:p w14:paraId="73540920" w14:textId="77777777" w:rsidR="00A97C76" w:rsidRDefault="00A97C76" w:rsidP="00A60CCD">
            <w:pPr>
              <w:jc w:val="left"/>
            </w:pPr>
          </w:p>
        </w:tc>
        <w:tc>
          <w:tcPr>
            <w:tcW w:w="169" w:type="pct"/>
          </w:tcPr>
          <w:p w14:paraId="79EF123F" w14:textId="77777777" w:rsidR="00A97C76" w:rsidRDefault="00A97C76" w:rsidP="00A60CCD">
            <w:pPr>
              <w:jc w:val="left"/>
            </w:pPr>
          </w:p>
        </w:tc>
        <w:tc>
          <w:tcPr>
            <w:tcW w:w="169" w:type="pct"/>
          </w:tcPr>
          <w:p w14:paraId="639C0461" w14:textId="77777777" w:rsidR="00A97C76" w:rsidRDefault="00A97C76" w:rsidP="00A60CCD">
            <w:pPr>
              <w:jc w:val="left"/>
            </w:pPr>
          </w:p>
        </w:tc>
        <w:tc>
          <w:tcPr>
            <w:tcW w:w="161" w:type="pct"/>
          </w:tcPr>
          <w:p w14:paraId="7360E310" w14:textId="77777777" w:rsidR="00A97C76" w:rsidRDefault="00A97C76" w:rsidP="00A60CCD">
            <w:pPr>
              <w:jc w:val="left"/>
            </w:pPr>
          </w:p>
        </w:tc>
      </w:tr>
      <w:tr w:rsidR="00A97C76" w14:paraId="4289588A" w14:textId="77777777" w:rsidTr="00F842FB">
        <w:trPr>
          <w:cantSplit/>
        </w:trPr>
        <w:tc>
          <w:tcPr>
            <w:tcW w:w="3147" w:type="pct"/>
          </w:tcPr>
          <w:p w14:paraId="03FF9CBA" w14:textId="77777777" w:rsidR="00A97C76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Comprendre :</w:t>
            </w:r>
            <w:r>
              <w:t xml:space="preserve"> </w:t>
            </w:r>
            <w:r w:rsidRPr="00A97C76">
              <w:t>le fonctionnement du groupe nominal dans la phrase ;</w:t>
            </w:r>
            <w:r>
              <w:t xml:space="preserve"> </w:t>
            </w:r>
            <w:r>
              <w:t>la notion de « chaîne d’accords » pour déterminant/nom/adjectif (singulier/pluriel ; masculin/féminin).</w:t>
            </w:r>
          </w:p>
          <w:p w14:paraId="72256BA7" w14:textId="77777777" w:rsidR="00A97C76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Utiliser :</w:t>
            </w:r>
            <w:r>
              <w:t xml:space="preserve"> </w:t>
            </w:r>
            <w:r>
              <w:t>des marques d’accord pour les noms et les adjectifs épithètes : nombre (-s) et genre (-e)</w:t>
            </w:r>
            <w:r>
              <w:t xml:space="preserve"> </w:t>
            </w:r>
            <w:r>
              <w:t>d’autres formes de pluriel (-ail/-aux ; -al/-aux…)</w:t>
            </w:r>
            <w:r>
              <w:t xml:space="preserve"> ; </w:t>
            </w:r>
            <w:r>
              <w:t>des marques du féminin quand elles s’entendent dans les noms (lecteur/lectrice…) et les adjectifs (joyeux/joyeuse…).</w:t>
            </w:r>
          </w:p>
          <w:p w14:paraId="09451BB6" w14:textId="77777777" w:rsidR="00A97C76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Identifier la relation sujet-verbe (identification dans les situations simples).</w:t>
            </w:r>
          </w:p>
          <w:p w14:paraId="6BF1E3A4" w14:textId="77777777" w:rsidR="00A97C76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Identifier le radical et la terminaison.</w:t>
            </w:r>
          </w:p>
          <w:p w14:paraId="67A5555B" w14:textId="77777777" w:rsidR="00A97C76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97C76">
              <w:t>Trouver l’infinitif d’un verbe conjugué.</w:t>
            </w:r>
          </w:p>
          <w:p w14:paraId="774DB4E5" w14:textId="77777777" w:rsidR="00A97C76" w:rsidRDefault="00A97C76" w:rsidP="00A97C76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 xml:space="preserve">Mémoriser le présent, l’imparfait, le futur, le passé composé pour : </w:t>
            </w:r>
          </w:p>
          <w:p w14:paraId="7509A867" w14:textId="586967BA" w:rsidR="00A97C76" w:rsidRDefault="00A97C76" w:rsidP="00A97C76">
            <w:pPr>
              <w:pStyle w:val="Paragraphedeliste"/>
              <w:numPr>
                <w:ilvl w:val="1"/>
                <w:numId w:val="8"/>
              </w:numPr>
              <w:spacing w:after="0" w:line="240" w:lineRule="auto"/>
              <w:jc w:val="left"/>
            </w:pPr>
            <w:r>
              <w:t xml:space="preserve">être et avoir </w:t>
            </w:r>
          </w:p>
          <w:p w14:paraId="0E8E5EF9" w14:textId="1DAE2DD4" w:rsidR="00A97C76" w:rsidRDefault="00A97C76" w:rsidP="00A97C76">
            <w:pPr>
              <w:pStyle w:val="Paragraphedeliste"/>
              <w:numPr>
                <w:ilvl w:val="1"/>
                <w:numId w:val="8"/>
              </w:numPr>
              <w:spacing w:after="0" w:line="240" w:lineRule="auto"/>
              <w:jc w:val="left"/>
            </w:pPr>
            <w:r>
              <w:t xml:space="preserve">les verbes du premier groupe </w:t>
            </w:r>
          </w:p>
          <w:p w14:paraId="6953B7DD" w14:textId="10B1EB2B" w:rsidR="00A97C76" w:rsidRPr="00C07E53" w:rsidRDefault="00A97C76" w:rsidP="00A97C76">
            <w:pPr>
              <w:pStyle w:val="Paragraphedeliste"/>
              <w:numPr>
                <w:ilvl w:val="1"/>
                <w:numId w:val="8"/>
              </w:numPr>
              <w:jc w:val="left"/>
            </w:pPr>
            <w:r>
              <w:t>les verbes irréguliers du 3e groupe (faire, aller, dire, venir, pouvoir, voir, vouloir, prendre).</w:t>
            </w:r>
          </w:p>
        </w:tc>
        <w:tc>
          <w:tcPr>
            <w:tcW w:w="162" w:type="pct"/>
          </w:tcPr>
          <w:p w14:paraId="4BC1901F" w14:textId="77777777" w:rsidR="00A97C76" w:rsidRDefault="00A97C76" w:rsidP="00A60CCD">
            <w:pPr>
              <w:jc w:val="left"/>
            </w:pPr>
          </w:p>
        </w:tc>
        <w:tc>
          <w:tcPr>
            <w:tcW w:w="173" w:type="pct"/>
          </w:tcPr>
          <w:p w14:paraId="5BC2D23F" w14:textId="77777777" w:rsidR="00A97C76" w:rsidRDefault="00A97C76" w:rsidP="00A60CCD">
            <w:pPr>
              <w:jc w:val="left"/>
            </w:pPr>
          </w:p>
        </w:tc>
        <w:tc>
          <w:tcPr>
            <w:tcW w:w="173" w:type="pct"/>
          </w:tcPr>
          <w:p w14:paraId="5C08A4AF" w14:textId="77777777" w:rsidR="00A97C76" w:rsidRDefault="00A97C76" w:rsidP="00A60CCD">
            <w:pPr>
              <w:jc w:val="left"/>
            </w:pPr>
          </w:p>
        </w:tc>
        <w:tc>
          <w:tcPr>
            <w:tcW w:w="174" w:type="pct"/>
          </w:tcPr>
          <w:p w14:paraId="52A2B9B2" w14:textId="77777777" w:rsidR="00A97C76" w:rsidRDefault="00A97C76" w:rsidP="00A60CCD">
            <w:pPr>
              <w:jc w:val="left"/>
            </w:pPr>
          </w:p>
        </w:tc>
        <w:tc>
          <w:tcPr>
            <w:tcW w:w="174" w:type="pct"/>
          </w:tcPr>
          <w:p w14:paraId="47BABFA0" w14:textId="77777777" w:rsidR="00A97C76" w:rsidRDefault="00A97C76" w:rsidP="00A60CCD">
            <w:pPr>
              <w:jc w:val="left"/>
            </w:pPr>
          </w:p>
        </w:tc>
        <w:tc>
          <w:tcPr>
            <w:tcW w:w="174" w:type="pct"/>
          </w:tcPr>
          <w:p w14:paraId="62562E6C" w14:textId="77777777" w:rsidR="00A97C76" w:rsidRDefault="00A97C76" w:rsidP="00A60CCD">
            <w:pPr>
              <w:jc w:val="left"/>
            </w:pPr>
          </w:p>
        </w:tc>
        <w:tc>
          <w:tcPr>
            <w:tcW w:w="162" w:type="pct"/>
          </w:tcPr>
          <w:p w14:paraId="1F3FC226" w14:textId="77777777" w:rsidR="00A97C76" w:rsidRDefault="00A97C76" w:rsidP="00A60CCD">
            <w:pPr>
              <w:jc w:val="left"/>
            </w:pPr>
          </w:p>
        </w:tc>
        <w:tc>
          <w:tcPr>
            <w:tcW w:w="162" w:type="pct"/>
          </w:tcPr>
          <w:p w14:paraId="6C07E845" w14:textId="77777777" w:rsidR="00A97C76" w:rsidRDefault="00A97C76" w:rsidP="00A60CCD">
            <w:pPr>
              <w:jc w:val="left"/>
            </w:pPr>
          </w:p>
        </w:tc>
        <w:tc>
          <w:tcPr>
            <w:tcW w:w="169" w:type="pct"/>
          </w:tcPr>
          <w:p w14:paraId="06668F50" w14:textId="77777777" w:rsidR="00A97C76" w:rsidRDefault="00A97C76" w:rsidP="00A60CCD">
            <w:pPr>
              <w:jc w:val="left"/>
            </w:pPr>
          </w:p>
        </w:tc>
        <w:tc>
          <w:tcPr>
            <w:tcW w:w="169" w:type="pct"/>
          </w:tcPr>
          <w:p w14:paraId="2794A770" w14:textId="77777777" w:rsidR="00A97C76" w:rsidRDefault="00A97C76" w:rsidP="00A60CCD">
            <w:pPr>
              <w:jc w:val="left"/>
            </w:pPr>
          </w:p>
        </w:tc>
        <w:tc>
          <w:tcPr>
            <w:tcW w:w="161" w:type="pct"/>
          </w:tcPr>
          <w:p w14:paraId="0CE83015" w14:textId="77777777" w:rsidR="00A97C76" w:rsidRDefault="00A97C76" w:rsidP="00A60CCD">
            <w:pPr>
              <w:jc w:val="left"/>
            </w:pPr>
          </w:p>
        </w:tc>
      </w:tr>
    </w:tbl>
    <w:p w14:paraId="7F19BC9A" w14:textId="186DD8D7" w:rsidR="00A60CCD" w:rsidRDefault="00A60CCD" w:rsidP="00A60CCD">
      <w:pPr>
        <w:jc w:val="left"/>
      </w:pPr>
    </w:p>
    <w:p w14:paraId="716F246C" w14:textId="5E8D2F6D" w:rsidR="00A60CCD" w:rsidRPr="00FF3132" w:rsidRDefault="00A60CCD">
      <w:pPr>
        <w:jc w:val="left"/>
        <w:rPr>
          <w:rFonts w:ascii="ScolaCursiveLignMaj" w:hAnsi="ScolaCursiveLignMaj"/>
        </w:rPr>
      </w:pPr>
    </w:p>
    <w:sectPr w:rsidR="00A60CCD" w:rsidRPr="00FF3132" w:rsidSect="00A60C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C8B9" w14:textId="77777777" w:rsidR="00673AC4" w:rsidRDefault="00673AC4" w:rsidP="00673035">
      <w:pPr>
        <w:spacing w:after="0" w:line="240" w:lineRule="auto"/>
      </w:pPr>
      <w:r>
        <w:separator/>
      </w:r>
    </w:p>
  </w:endnote>
  <w:endnote w:type="continuationSeparator" w:id="0">
    <w:p w14:paraId="02D9728A" w14:textId="77777777" w:rsidR="00673AC4" w:rsidRDefault="00673AC4" w:rsidP="006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olaCursiveLignMaj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F813" w14:textId="77777777" w:rsidR="00673AC4" w:rsidRDefault="00673AC4" w:rsidP="00673035">
      <w:pPr>
        <w:spacing w:after="0" w:line="240" w:lineRule="auto"/>
      </w:pPr>
      <w:r>
        <w:separator/>
      </w:r>
    </w:p>
  </w:footnote>
  <w:footnote w:type="continuationSeparator" w:id="0">
    <w:p w14:paraId="2A56BC37" w14:textId="77777777" w:rsidR="00673AC4" w:rsidRDefault="00673AC4" w:rsidP="0067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989"/>
    <w:multiLevelType w:val="hybridMultilevel"/>
    <w:tmpl w:val="1F5EDD48"/>
    <w:lvl w:ilvl="0" w:tplc="BCBE6DF6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C16"/>
    <w:multiLevelType w:val="hybridMultilevel"/>
    <w:tmpl w:val="7A1ACA22"/>
    <w:lvl w:ilvl="0" w:tplc="743A7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9E1"/>
    <w:multiLevelType w:val="hybridMultilevel"/>
    <w:tmpl w:val="AC20BDB6"/>
    <w:lvl w:ilvl="0" w:tplc="1FC08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60D2"/>
    <w:multiLevelType w:val="hybridMultilevel"/>
    <w:tmpl w:val="27CE6A66"/>
    <w:lvl w:ilvl="0" w:tplc="072CA72E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07E7"/>
    <w:multiLevelType w:val="hybridMultilevel"/>
    <w:tmpl w:val="078E5130"/>
    <w:lvl w:ilvl="0" w:tplc="1A5C7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6108"/>
    <w:multiLevelType w:val="hybridMultilevel"/>
    <w:tmpl w:val="A5867D48"/>
    <w:lvl w:ilvl="0" w:tplc="EF94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3520"/>
    <w:multiLevelType w:val="hybridMultilevel"/>
    <w:tmpl w:val="B4442C7C"/>
    <w:lvl w:ilvl="0" w:tplc="C25AA7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767"/>
    <w:multiLevelType w:val="hybridMultilevel"/>
    <w:tmpl w:val="309ACD34"/>
    <w:lvl w:ilvl="0" w:tplc="9F46CD2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12040">
    <w:abstractNumId w:val="7"/>
  </w:num>
  <w:num w:numId="2" w16cid:durableId="1152677941">
    <w:abstractNumId w:val="3"/>
  </w:num>
  <w:num w:numId="3" w16cid:durableId="2073843127">
    <w:abstractNumId w:val="0"/>
  </w:num>
  <w:num w:numId="4" w16cid:durableId="1515145895">
    <w:abstractNumId w:val="1"/>
  </w:num>
  <w:num w:numId="5" w16cid:durableId="140272002">
    <w:abstractNumId w:val="4"/>
  </w:num>
  <w:num w:numId="6" w16cid:durableId="1286931549">
    <w:abstractNumId w:val="2"/>
  </w:num>
  <w:num w:numId="7" w16cid:durableId="144326099">
    <w:abstractNumId w:val="5"/>
  </w:num>
  <w:num w:numId="8" w16cid:durableId="1655601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35"/>
    <w:rsid w:val="000A3878"/>
    <w:rsid w:val="00117AE8"/>
    <w:rsid w:val="001701A6"/>
    <w:rsid w:val="00345BB8"/>
    <w:rsid w:val="00431C81"/>
    <w:rsid w:val="004851C7"/>
    <w:rsid w:val="004C2B17"/>
    <w:rsid w:val="0062083A"/>
    <w:rsid w:val="0066175B"/>
    <w:rsid w:val="006720DC"/>
    <w:rsid w:val="00673035"/>
    <w:rsid w:val="00673AC4"/>
    <w:rsid w:val="00736C3D"/>
    <w:rsid w:val="007A659F"/>
    <w:rsid w:val="008D140D"/>
    <w:rsid w:val="0098524B"/>
    <w:rsid w:val="009D7BA6"/>
    <w:rsid w:val="009E036A"/>
    <w:rsid w:val="00A40054"/>
    <w:rsid w:val="00A60CCD"/>
    <w:rsid w:val="00A97C76"/>
    <w:rsid w:val="00AD6B36"/>
    <w:rsid w:val="00C07E53"/>
    <w:rsid w:val="00E5667F"/>
    <w:rsid w:val="00E9690D"/>
    <w:rsid w:val="00F70F0D"/>
    <w:rsid w:val="00F842FB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DAA0"/>
  <w15:chartTrackingRefBased/>
  <w15:docId w15:val="{96FBEB93-503F-478D-95CB-7A455E38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81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8524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24B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524B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852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85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8524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24B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524B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8524B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6730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035"/>
  </w:style>
  <w:style w:type="paragraph" w:styleId="Pieddepage">
    <w:name w:val="footer"/>
    <w:basedOn w:val="Normal"/>
    <w:link w:val="PieddepageCar"/>
    <w:uiPriority w:val="99"/>
    <w:unhideWhenUsed/>
    <w:rsid w:val="006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035"/>
  </w:style>
  <w:style w:type="table" w:styleId="Grilledutableau">
    <w:name w:val="Table Grid"/>
    <w:basedOn w:val="TableauNormal"/>
    <w:uiPriority w:val="39"/>
    <w:rsid w:val="00A6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8E16-86D4-482F-8359-F76F0E8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Guéret</dc:creator>
  <cp:keywords/>
  <dc:description/>
  <cp:lastModifiedBy>Laurie Guéret</cp:lastModifiedBy>
  <cp:revision>2</cp:revision>
  <cp:lastPrinted>2023-08-01T07:53:00Z</cp:lastPrinted>
  <dcterms:created xsi:type="dcterms:W3CDTF">2023-08-01T07:54:00Z</dcterms:created>
  <dcterms:modified xsi:type="dcterms:W3CDTF">2023-08-01T07:54:00Z</dcterms:modified>
</cp:coreProperties>
</file>